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D9" w:rsidRPr="00A442D9" w:rsidRDefault="00401635" w:rsidP="00A442D9">
      <w:pPr>
        <w:pStyle w:val="1"/>
      </w:pPr>
      <w:r>
        <w:t>Голосеменные растения</w:t>
      </w:r>
    </w:p>
    <w:p w:rsidR="000A4651" w:rsidRDefault="00376684" w:rsidP="00376684">
      <w:r>
        <w:t xml:space="preserve">Голосеменные растения - это достаточно старая группа растений (в большинстве - вечнозеленых), </w:t>
      </w:r>
      <w:r w:rsidR="007A389B">
        <w:t xml:space="preserve">появление которых относится к верхнему девону (практически 400 млн. лет назад). </w:t>
      </w:r>
      <w:r w:rsidR="00A442D9">
        <w:t>Ориентируясь на название, можно понять,</w:t>
      </w:r>
      <w:r w:rsidR="00482538">
        <w:t xml:space="preserve"> что оно указывает на основной отличительны</w:t>
      </w:r>
      <w:r w:rsidR="004A276A">
        <w:t xml:space="preserve">й признак это группы: </w:t>
      </w:r>
      <w:r w:rsidR="0026370C">
        <w:t xml:space="preserve">на противовес от покрытосемянных, </w:t>
      </w:r>
      <w:r w:rsidR="004A276A">
        <w:t>их семечки (</w:t>
      </w:r>
      <w:r w:rsidR="00A44A4C">
        <w:t>а после - уже и семена) не имеют зам</w:t>
      </w:r>
      <w:r w:rsidR="0026370C">
        <w:t xml:space="preserve">кнутого вместилища, привычного для </w:t>
      </w:r>
      <w:r w:rsidR="008545ED">
        <w:t xml:space="preserve">всех </w:t>
      </w:r>
      <w:r w:rsidR="0026370C">
        <w:t>растений.</w:t>
      </w:r>
      <w:r w:rsidR="00ED25DF">
        <w:t xml:space="preserve"> Т.е. их семена открыто располагаются на поверхности чешуек.</w:t>
      </w:r>
    </w:p>
    <w:p w:rsidR="00376684" w:rsidRDefault="004E48AF" w:rsidP="00376684">
      <w:r>
        <w:t xml:space="preserve">И именно семена, их наличие, являются огромным преимуществом этой группы перед теми же споровыми, ведь семена обладают запасом полезных веществ, а </w:t>
      </w:r>
      <w:r w:rsidR="00706746">
        <w:t>сам зародыш, располагающийся внутри семечки, отлично защищен от влияний внешней среды.</w:t>
      </w:r>
    </w:p>
    <w:p w:rsidR="00401635" w:rsidRDefault="00401635" w:rsidP="00401635">
      <w:pPr>
        <w:pStyle w:val="2"/>
      </w:pPr>
      <w:r>
        <w:t xml:space="preserve">Описание </w:t>
      </w:r>
      <w:proofErr w:type="gramStart"/>
      <w:r>
        <w:t>голосеменных</w:t>
      </w:r>
      <w:proofErr w:type="gramEnd"/>
    </w:p>
    <w:p w:rsidR="000C4A7D" w:rsidRDefault="0055031C" w:rsidP="000C4A7D">
      <w:r>
        <w:t>Отдел</w:t>
      </w:r>
      <w:r w:rsidR="000C4A7D">
        <w:t xml:space="preserve"> голосеменных растений - древние высшие семенные виды. Их расцвет наблюдался о</w:t>
      </w:r>
      <w:r w:rsidR="00AE1824">
        <w:t>коло 200 миллионов лет назад - на</w:t>
      </w:r>
      <w:r w:rsidR="000C4A7D">
        <w:t xml:space="preserve"> тот момент </w:t>
      </w:r>
      <w:r w:rsidR="00AE1824">
        <w:t xml:space="preserve">они были властелинами наземных растений планеты. </w:t>
      </w:r>
      <w:r w:rsidR="000019EF">
        <w:t>Их семена не имеют закрытой оболочки: завязь таких растений имеет вид обычной чешуйки, на которой располагаются семечки (одна или несколько)</w:t>
      </w:r>
      <w:r w:rsidR="00E3356B">
        <w:t>.</w:t>
      </w:r>
      <w:r w:rsidR="00846338">
        <w:t xml:space="preserve"> Эта группа</w:t>
      </w:r>
      <w:r>
        <w:t xml:space="preserve"> растений</w:t>
      </w:r>
      <w:r w:rsidR="00846338">
        <w:t xml:space="preserve"> довольно обширная - она включает в себя около 1100</w:t>
      </w:r>
      <w:r w:rsidR="00A344DC">
        <w:t xml:space="preserve"> самых различных видов растений,  почти 90 родов и 14 семейств.</w:t>
      </w:r>
    </w:p>
    <w:p w:rsidR="00E3356B" w:rsidRDefault="00846338" w:rsidP="000C4A7D">
      <w:r>
        <w:t>Интересно, что п</w:t>
      </w:r>
      <w:r w:rsidR="00F464E8">
        <w:t>онятие «</w:t>
      </w:r>
      <w:proofErr w:type="spellStart"/>
      <w:r w:rsidR="00F464E8">
        <w:rPr>
          <w:lang w:val="en-US"/>
        </w:rPr>
        <w:t>gymnospermae</w:t>
      </w:r>
      <w:proofErr w:type="spellEnd"/>
      <w:r w:rsidR="00F464E8">
        <w:t>» бы</w:t>
      </w:r>
      <w:r w:rsidR="003723D3">
        <w:t xml:space="preserve">л предложен еще двести лет назад (1825 год) </w:t>
      </w:r>
      <w:r w:rsidR="00703119">
        <w:t>шотландцем Броуном (именно он был открывателем известного «броуновского» движения). Он впервые обнаружил и описал</w:t>
      </w:r>
      <w:r w:rsidR="0055031C">
        <w:t xml:space="preserve"> значимые различия между двумя отделами </w:t>
      </w:r>
      <w:r w:rsidR="00703119">
        <w:t xml:space="preserve">растений - голосеменными и покрытосеменными. </w:t>
      </w:r>
      <w:r w:rsidR="00C2798C">
        <w:t xml:space="preserve">А термин «голосеменные» был введен, скорее всего, профессором Бекетовым. </w:t>
      </w:r>
    </w:p>
    <w:p w:rsidR="00401635" w:rsidRDefault="00C06F06" w:rsidP="00401635">
      <w:pPr>
        <w:pStyle w:val="2"/>
      </w:pPr>
      <w:r>
        <w:t xml:space="preserve">Признаки </w:t>
      </w:r>
      <w:proofErr w:type="gramStart"/>
      <w:r>
        <w:t>голосеменных</w:t>
      </w:r>
      <w:proofErr w:type="gramEnd"/>
    </w:p>
    <w:p w:rsidR="00C06F06" w:rsidRDefault="00C06F06" w:rsidP="001D4292">
      <w:r>
        <w:t xml:space="preserve">Из современных видов голосеменных растений наиболее широкую известность </w:t>
      </w:r>
      <w:r w:rsidR="001D4292">
        <w:t xml:space="preserve">получили хвойные, которые </w:t>
      </w:r>
      <w:r w:rsidR="00765229">
        <w:t xml:space="preserve">распространены на территории многих стран, в </w:t>
      </w:r>
      <w:proofErr w:type="spellStart"/>
      <w:r w:rsidR="00765229">
        <w:t>т.ч</w:t>
      </w:r>
      <w:proofErr w:type="spellEnd"/>
      <w:r w:rsidR="00765229">
        <w:t>. и нашей: сосна, кипарис, пихта, можжевельник, ель.</w:t>
      </w:r>
    </w:p>
    <w:p w:rsidR="00765229" w:rsidRDefault="0070410C" w:rsidP="001D4292">
      <w:r>
        <w:t>Главный признак таких растений - это хвоя: узкие, игольчатые листья, характерные для большинства хвойных. Такие листья обладают</w:t>
      </w:r>
      <w:r w:rsidR="00593F58">
        <w:t xml:space="preserve"> плотной кожицей, которая покрыта особым восковидным веществом. Именно поэтому такие растения отличаются плохой испаряемостью воды, и, с другой стороны, отличной приспособленностью к самым различным неблагоприятным условиям.</w:t>
      </w:r>
    </w:p>
    <w:p w:rsidR="00593F58" w:rsidRDefault="00836377" w:rsidP="001D4292">
      <w:r>
        <w:t>К основным признакам растений группы голосеменных можно отнести:</w:t>
      </w:r>
    </w:p>
    <w:p w:rsidR="00836377" w:rsidRDefault="00836377" w:rsidP="00836377">
      <w:pPr>
        <w:pStyle w:val="a9"/>
        <w:numPr>
          <w:ilvl w:val="0"/>
          <w:numId w:val="8"/>
        </w:numPr>
      </w:pPr>
      <w:r>
        <w:t>размножение семенами;</w:t>
      </w:r>
    </w:p>
    <w:p w:rsidR="00836377" w:rsidRDefault="00836377" w:rsidP="00836377">
      <w:pPr>
        <w:pStyle w:val="a9"/>
        <w:numPr>
          <w:ilvl w:val="0"/>
          <w:numId w:val="8"/>
        </w:numPr>
      </w:pPr>
      <w:r>
        <w:t>отсутствие плодов;</w:t>
      </w:r>
    </w:p>
    <w:p w:rsidR="00836377" w:rsidRDefault="00CD4011" w:rsidP="00836377">
      <w:pPr>
        <w:pStyle w:val="a9"/>
        <w:numPr>
          <w:ilvl w:val="0"/>
          <w:numId w:val="8"/>
        </w:numPr>
      </w:pPr>
      <w:r>
        <w:t>распространенность древесных или кустарниковых форм;</w:t>
      </w:r>
    </w:p>
    <w:p w:rsidR="00CD4011" w:rsidRDefault="00CD4011" w:rsidP="00836377">
      <w:pPr>
        <w:pStyle w:val="a9"/>
        <w:numPr>
          <w:ilvl w:val="0"/>
          <w:numId w:val="8"/>
        </w:numPr>
      </w:pPr>
      <w:r>
        <w:t xml:space="preserve">особая форма листьев: </w:t>
      </w:r>
      <w:proofErr w:type="gramStart"/>
      <w:r>
        <w:t>игольчатые</w:t>
      </w:r>
      <w:proofErr w:type="gramEnd"/>
      <w:r>
        <w:t xml:space="preserve"> или чешуевидные</w:t>
      </w:r>
      <w:r w:rsidR="008C6D8C">
        <w:t>, обычно - вечнозеленые</w:t>
      </w:r>
      <w:r>
        <w:t>;</w:t>
      </w:r>
    </w:p>
    <w:p w:rsidR="00CD4011" w:rsidRDefault="008C6D8C" w:rsidP="00836377">
      <w:pPr>
        <w:pStyle w:val="a9"/>
        <w:numPr>
          <w:ilvl w:val="0"/>
          <w:numId w:val="8"/>
        </w:numPr>
      </w:pPr>
      <w:r>
        <w:t>отсутствие сосудистой системы;</w:t>
      </w:r>
    </w:p>
    <w:p w:rsidR="008C6D8C" w:rsidRDefault="008C6D8C" w:rsidP="00836377">
      <w:pPr>
        <w:pStyle w:val="a9"/>
        <w:numPr>
          <w:ilvl w:val="0"/>
          <w:numId w:val="8"/>
        </w:numPr>
      </w:pPr>
      <w:r>
        <w:t>процесс оплодотворения обеспечивается с отсутствием водной среды;</w:t>
      </w:r>
    </w:p>
    <w:p w:rsidR="008C6D8C" w:rsidRDefault="007F6CA6" w:rsidP="00836377">
      <w:pPr>
        <w:pStyle w:val="a9"/>
        <w:numPr>
          <w:ilvl w:val="0"/>
          <w:numId w:val="8"/>
        </w:numPr>
      </w:pPr>
      <w:r>
        <w:t>разделение на мужские и женские растения.</w:t>
      </w:r>
    </w:p>
    <w:p w:rsidR="00861D33" w:rsidRPr="0055031C" w:rsidRDefault="00E2545E" w:rsidP="004723B0">
      <w:pPr>
        <w:shd w:val="clear" w:color="auto" w:fill="FFFFFF"/>
        <w:spacing w:after="0" w:line="240" w:lineRule="auto"/>
        <w:rPr>
          <w:rFonts w:eastAsia="Times New Roman" w:cs="Times New Roman"/>
          <w:szCs w:val="21"/>
          <w:lang w:eastAsia="ru-RU"/>
        </w:rPr>
      </w:pPr>
      <w:r w:rsidRPr="0055031C">
        <w:rPr>
          <w:rFonts w:eastAsia="Times New Roman" w:cs="Times New Roman"/>
          <w:szCs w:val="21"/>
          <w:lang w:eastAsia="ru-RU"/>
        </w:rPr>
        <w:lastRenderedPageBreak/>
        <w:t>Именно наличие семян послужило значительным эволюционным рывком</w:t>
      </w:r>
      <w:r w:rsidR="009642B2" w:rsidRPr="0055031C">
        <w:rPr>
          <w:rFonts w:eastAsia="Times New Roman" w:cs="Times New Roman"/>
          <w:szCs w:val="21"/>
          <w:lang w:eastAsia="ru-RU"/>
        </w:rPr>
        <w:t>, который позволил голосеменным растениям использовать свои существенные преимущества. Среди таких растений сохранилось дост</w:t>
      </w:r>
      <w:r w:rsidR="004723B0" w:rsidRPr="0055031C">
        <w:rPr>
          <w:rFonts w:eastAsia="Times New Roman" w:cs="Times New Roman"/>
          <w:szCs w:val="21"/>
          <w:lang w:eastAsia="ru-RU"/>
        </w:rPr>
        <w:t>аточное количество древних видов: к примеру, наиболее важные и значимые из них - это хвойные.</w:t>
      </w:r>
    </w:p>
    <w:p w:rsidR="00401635" w:rsidRDefault="00401635" w:rsidP="00401635">
      <w:pPr>
        <w:pStyle w:val="2"/>
      </w:pPr>
      <w:r>
        <w:t xml:space="preserve">Классы </w:t>
      </w:r>
      <w:proofErr w:type="gramStart"/>
      <w:r>
        <w:t>голосеменных</w:t>
      </w:r>
      <w:proofErr w:type="gramEnd"/>
    </w:p>
    <w:p w:rsidR="004723B0" w:rsidRDefault="0057460C" w:rsidP="004723B0">
      <w:r>
        <w:t>Современные голосеменные растения имеют в основном древесную форму, в исключительных случаях - кустарниковую или лиановую.  Причем травянистые растения в этой группе отсутствуют.</w:t>
      </w:r>
    </w:p>
    <w:p w:rsidR="0057460C" w:rsidRDefault="004233E5" w:rsidP="004723B0">
      <w:r>
        <w:t xml:space="preserve">И основным отличием этой группы растений является листва, которая выделяется не только по форме и объемам, </w:t>
      </w:r>
      <w:r w:rsidR="00A14997">
        <w:t>но и другими морфологическими и анатомическими характеристиками. У большинства видов хвоя игловидная или чешуевидная.</w:t>
      </w:r>
    </w:p>
    <w:p w:rsidR="00960CA6" w:rsidRDefault="00FF3964" w:rsidP="002F1C0B">
      <w:r>
        <w:t xml:space="preserve">Голосеменные, которые насчитывают более чем тысячу видов, получили распространения по всей земной поверхности и на всех континентах (за исключением Антарктиды). Их </w:t>
      </w:r>
      <w:r w:rsidR="00591A62">
        <w:t xml:space="preserve">важная </w:t>
      </w:r>
      <w:proofErr w:type="spellStart"/>
      <w:r>
        <w:t>средообразующая</w:t>
      </w:r>
      <w:proofErr w:type="spellEnd"/>
      <w:r>
        <w:t xml:space="preserve"> роль</w:t>
      </w:r>
      <w:r w:rsidR="00761683">
        <w:t xml:space="preserve"> играет значительную функцию</w:t>
      </w:r>
      <w:r>
        <w:t xml:space="preserve"> </w:t>
      </w:r>
      <w:r w:rsidR="00E73F80">
        <w:t>в экосистеме знаменитых хвойных лесов</w:t>
      </w:r>
      <w:r w:rsidR="00761683">
        <w:t xml:space="preserve"> </w:t>
      </w:r>
      <w:r w:rsidR="008325B4">
        <w:t>равнин умеренной зоны, которыми знаменито северное полушарие. И не только здесь - но и в лесном поясе любой из широт.</w:t>
      </w:r>
    </w:p>
    <w:p w:rsidR="002F1C0B" w:rsidRDefault="002F1C0B" w:rsidP="002F1C0B">
      <w:r>
        <w:t xml:space="preserve">Современная систематика </w:t>
      </w:r>
      <w:r w:rsidR="00A61C0E">
        <w:t xml:space="preserve">подвергает жестким сомнениям вопрос единства происхождения растений этого отдела. </w:t>
      </w:r>
    </w:p>
    <w:p w:rsidR="00A61C0E" w:rsidRDefault="00A61C0E" w:rsidP="002F1C0B">
      <w:r>
        <w:t xml:space="preserve">Сейчас </w:t>
      </w:r>
      <w:proofErr w:type="gramStart"/>
      <w:r>
        <w:t>голосеменные</w:t>
      </w:r>
      <w:proofErr w:type="gramEnd"/>
      <w:r>
        <w:t xml:space="preserve"> - это группа несистематизированных </w:t>
      </w:r>
      <w:r w:rsidR="00E1749E">
        <w:t>специализированных отделов растений:</w:t>
      </w:r>
    </w:p>
    <w:p w:rsidR="00E1749E" w:rsidRDefault="00E1749E" w:rsidP="00E1749E">
      <w:pPr>
        <w:pStyle w:val="a9"/>
        <w:numPr>
          <w:ilvl w:val="0"/>
          <w:numId w:val="9"/>
        </w:numPr>
      </w:pPr>
      <w:proofErr w:type="spellStart"/>
      <w:r>
        <w:t>гинкговые</w:t>
      </w:r>
      <w:proofErr w:type="spellEnd"/>
      <w:r>
        <w:t>;</w:t>
      </w:r>
    </w:p>
    <w:p w:rsidR="00E1749E" w:rsidRDefault="00E1749E" w:rsidP="00E1749E">
      <w:pPr>
        <w:pStyle w:val="a9"/>
        <w:numPr>
          <w:ilvl w:val="0"/>
          <w:numId w:val="9"/>
        </w:numPr>
      </w:pPr>
      <w:proofErr w:type="spellStart"/>
      <w:r>
        <w:t>гнетовые</w:t>
      </w:r>
      <w:proofErr w:type="spellEnd"/>
      <w:r>
        <w:t>;</w:t>
      </w:r>
    </w:p>
    <w:p w:rsidR="00E1749E" w:rsidRDefault="00E1749E" w:rsidP="00E1749E">
      <w:pPr>
        <w:pStyle w:val="a9"/>
        <w:numPr>
          <w:ilvl w:val="0"/>
          <w:numId w:val="9"/>
        </w:numPr>
      </w:pPr>
      <w:r>
        <w:t>саговниковые;</w:t>
      </w:r>
    </w:p>
    <w:p w:rsidR="00E1749E" w:rsidRDefault="00E1749E" w:rsidP="00E1749E">
      <w:pPr>
        <w:pStyle w:val="a9"/>
        <w:numPr>
          <w:ilvl w:val="0"/>
          <w:numId w:val="9"/>
        </w:numPr>
      </w:pPr>
      <w:r>
        <w:t>хвойные.</w:t>
      </w:r>
    </w:p>
    <w:p w:rsidR="00E1749E" w:rsidRDefault="00E1749E" w:rsidP="00E1749E">
      <w:r>
        <w:t>Сюда относят и несколько вымерших групп:</w:t>
      </w:r>
    </w:p>
    <w:p w:rsidR="00E1749E" w:rsidRDefault="00E1749E" w:rsidP="00E1749E">
      <w:pPr>
        <w:pStyle w:val="a9"/>
        <w:numPr>
          <w:ilvl w:val="0"/>
          <w:numId w:val="10"/>
        </w:numPr>
      </w:pPr>
      <w:proofErr w:type="spellStart"/>
      <w:r>
        <w:t>бенеттитовые</w:t>
      </w:r>
      <w:proofErr w:type="spellEnd"/>
      <w:r>
        <w:t>;</w:t>
      </w:r>
    </w:p>
    <w:p w:rsidR="002F1C0B" w:rsidRDefault="00E1749E" w:rsidP="002F1C0B">
      <w:pPr>
        <w:pStyle w:val="a9"/>
        <w:numPr>
          <w:ilvl w:val="0"/>
          <w:numId w:val="10"/>
        </w:numPr>
      </w:pPr>
      <w:r>
        <w:t>папор</w:t>
      </w:r>
      <w:r w:rsidR="00C21AF1">
        <w:t>о</w:t>
      </w:r>
      <w:r>
        <w:t>тники семенного типа.</w:t>
      </w:r>
    </w:p>
    <w:p w:rsidR="00401635" w:rsidRDefault="00401635" w:rsidP="00401635">
      <w:pPr>
        <w:pStyle w:val="4"/>
      </w:pPr>
      <w:proofErr w:type="spellStart"/>
      <w:r>
        <w:t>Гинкговые</w:t>
      </w:r>
      <w:proofErr w:type="spellEnd"/>
    </w:p>
    <w:p w:rsidR="00DE6815" w:rsidRDefault="003310E0" w:rsidP="00DE6815">
      <w:r>
        <w:t xml:space="preserve">В основной своей части </w:t>
      </w:r>
      <w:proofErr w:type="spellStart"/>
      <w:r>
        <w:t>гинкговые</w:t>
      </w:r>
      <w:proofErr w:type="spellEnd"/>
      <w:r>
        <w:t xml:space="preserve"> - это остатки растений, которые господствовали на планете в период мезозойской эры. На удивление, они пережили </w:t>
      </w:r>
      <w:r w:rsidR="00A53CEA">
        <w:t>динозавров, и сохранились в отдаленных местах планеты.</w:t>
      </w:r>
    </w:p>
    <w:p w:rsidR="00A53CEA" w:rsidRDefault="00E554ED" w:rsidP="00DE6815">
      <w:proofErr w:type="gramStart"/>
      <w:r>
        <w:t>Единственный</w:t>
      </w:r>
      <w:proofErr w:type="gramEnd"/>
      <w:r>
        <w:t xml:space="preserve"> из дошедших до нас представителей этого класса - </w:t>
      </w:r>
      <w:proofErr w:type="spellStart"/>
      <w:r>
        <w:t>гингко</w:t>
      </w:r>
      <w:proofErr w:type="spellEnd"/>
      <w:r>
        <w:t xml:space="preserve"> двухлопастный, имеющий распространение лишь в отдельных районах Китая. Его оригинальная листва получила </w:t>
      </w:r>
      <w:r w:rsidR="00EA7CB3">
        <w:t>популярность в садах субтропиков и парках. Нужно подчеркнуть, что все остальные представители указанного вида вымерли еще во время Ледникового периода.</w:t>
      </w:r>
    </w:p>
    <w:p w:rsidR="00401635" w:rsidRDefault="00401635" w:rsidP="00401635">
      <w:pPr>
        <w:pStyle w:val="4"/>
      </w:pPr>
      <w:proofErr w:type="spellStart"/>
      <w:r>
        <w:t>Гнетовые</w:t>
      </w:r>
      <w:proofErr w:type="spellEnd"/>
    </w:p>
    <w:p w:rsidR="004C0D1F" w:rsidRDefault="004C0D1F" w:rsidP="004C0D1F">
      <w:proofErr w:type="spellStart"/>
      <w:r>
        <w:t>Гнетовидные</w:t>
      </w:r>
      <w:proofErr w:type="spellEnd"/>
      <w:r>
        <w:t xml:space="preserve">, образующие отдел, входящий в </w:t>
      </w:r>
      <w:proofErr w:type="spellStart"/>
      <w:r>
        <w:t>надотдел</w:t>
      </w:r>
      <w:proofErr w:type="spellEnd"/>
      <w:r>
        <w:t xml:space="preserve"> </w:t>
      </w:r>
      <w:proofErr w:type="gramStart"/>
      <w:r>
        <w:t>голосеменных</w:t>
      </w:r>
      <w:proofErr w:type="gramEnd"/>
      <w:r>
        <w:t xml:space="preserve">, имеют в своем составе один лишь класс - </w:t>
      </w:r>
      <w:proofErr w:type="spellStart"/>
      <w:r w:rsidR="00A55084">
        <w:t>оболочкосеменные</w:t>
      </w:r>
      <w:proofErr w:type="spellEnd"/>
      <w:r w:rsidR="00A55084">
        <w:t xml:space="preserve"> или </w:t>
      </w:r>
      <w:proofErr w:type="spellStart"/>
      <w:r w:rsidR="00A55084">
        <w:t>гнетовые</w:t>
      </w:r>
      <w:proofErr w:type="spellEnd"/>
      <w:r w:rsidR="00A55084">
        <w:t>. Сюда входит несколько семейств этого вида:</w:t>
      </w:r>
    </w:p>
    <w:p w:rsidR="00A55084" w:rsidRDefault="00A55084" w:rsidP="00A55084">
      <w:pPr>
        <w:pStyle w:val="a9"/>
        <w:numPr>
          <w:ilvl w:val="0"/>
          <w:numId w:val="11"/>
        </w:numPr>
      </w:pPr>
      <w:proofErr w:type="spellStart"/>
      <w:r>
        <w:t>гнетовые</w:t>
      </w:r>
      <w:proofErr w:type="spellEnd"/>
      <w:r>
        <w:t>;</w:t>
      </w:r>
    </w:p>
    <w:p w:rsidR="00A55084" w:rsidRDefault="00A55084" w:rsidP="00A55084">
      <w:pPr>
        <w:pStyle w:val="a9"/>
        <w:numPr>
          <w:ilvl w:val="0"/>
          <w:numId w:val="11"/>
        </w:numPr>
      </w:pPr>
      <w:proofErr w:type="spellStart"/>
      <w:r>
        <w:t>эфедровые</w:t>
      </w:r>
      <w:proofErr w:type="spellEnd"/>
      <w:r>
        <w:t>;</w:t>
      </w:r>
    </w:p>
    <w:p w:rsidR="00A55084" w:rsidRDefault="00A55084" w:rsidP="00A55084">
      <w:pPr>
        <w:pStyle w:val="a9"/>
        <w:numPr>
          <w:ilvl w:val="0"/>
          <w:numId w:val="11"/>
        </w:numPr>
      </w:pPr>
      <w:proofErr w:type="spellStart"/>
      <w:r>
        <w:lastRenderedPageBreak/>
        <w:t>вельвичиевые</w:t>
      </w:r>
      <w:proofErr w:type="spellEnd"/>
      <w:r>
        <w:t>.</w:t>
      </w:r>
    </w:p>
    <w:p w:rsidR="00A55084" w:rsidRDefault="005936F0" w:rsidP="00A55084">
      <w:r>
        <w:t xml:space="preserve">Этот отдел приближен к саговникам, если опираться на </w:t>
      </w:r>
      <w:r w:rsidR="009371B5">
        <w:t xml:space="preserve">его жизненный цикл, однако характеризуется более сложной системой репродуктивных органов. Именно благодаря ей этот отдел </w:t>
      </w:r>
      <w:r w:rsidR="00421D68">
        <w:t>можно смело приблизить к цветковым группам.</w:t>
      </w:r>
    </w:p>
    <w:p w:rsidR="00421D68" w:rsidRDefault="00421D68" w:rsidP="00A55084">
      <w:r>
        <w:t xml:space="preserve">Единственных род в семействе </w:t>
      </w:r>
      <w:proofErr w:type="spellStart"/>
      <w:r>
        <w:t>гнетовых</w:t>
      </w:r>
      <w:proofErr w:type="spellEnd"/>
      <w:r>
        <w:t xml:space="preserve"> - это гнетум</w:t>
      </w:r>
      <w:r w:rsidR="00C63962">
        <w:t xml:space="preserve">, и он состоит из более четырех десятков видов деревьев. Известнейших из них, гнетум </w:t>
      </w:r>
      <w:proofErr w:type="spellStart"/>
      <w:r w:rsidR="00C63962">
        <w:t>гнемон</w:t>
      </w:r>
      <w:proofErr w:type="spellEnd"/>
      <w:r w:rsidR="00C63962">
        <w:t xml:space="preserve">, выращивается на территории </w:t>
      </w:r>
      <w:proofErr w:type="spellStart"/>
      <w:r w:rsidR="00C63962">
        <w:t>ЮВАзии</w:t>
      </w:r>
      <w:proofErr w:type="spellEnd"/>
      <w:r w:rsidR="00EE50EE">
        <w:t xml:space="preserve"> благодаря его съ</w:t>
      </w:r>
      <w:r w:rsidR="00220D50">
        <w:t>едобным плодам и отличается наличием сосудистой системы.</w:t>
      </w:r>
    </w:p>
    <w:p w:rsidR="00401635" w:rsidRDefault="00401635" w:rsidP="00401635">
      <w:pPr>
        <w:pStyle w:val="4"/>
      </w:pPr>
      <w:r>
        <w:t>Саговниковые (цикадные)</w:t>
      </w:r>
    </w:p>
    <w:p w:rsidR="00220D50" w:rsidRDefault="00583D7E" w:rsidP="00220D50">
      <w:r>
        <w:t xml:space="preserve">Саговники </w:t>
      </w:r>
      <w:r w:rsidR="00934F8E">
        <w:t>еще 60 миллионов лет назад образовывали огромные территории лесов, а сейчас распространены лишь в тропиках. Обычно саговниковые напоминают пальмы - главным образом, по своей высоте (до 15 м.).</w:t>
      </w:r>
    </w:p>
    <w:p w:rsidR="0057151F" w:rsidRDefault="0057151F" w:rsidP="00220D50">
      <w:r>
        <w:t xml:space="preserve">Они отличаются толстым стволом, который окружен панцирем из оснований уже отмершей листвы. </w:t>
      </w:r>
      <w:r w:rsidR="00266FF5">
        <w:t>Их листва обладает двумя особенностями:</w:t>
      </w:r>
    </w:p>
    <w:p w:rsidR="00266FF5" w:rsidRDefault="00266FF5" w:rsidP="00266FF5">
      <w:pPr>
        <w:pStyle w:val="a9"/>
        <w:numPr>
          <w:ilvl w:val="0"/>
          <w:numId w:val="12"/>
        </w:numPr>
      </w:pPr>
      <w:r>
        <w:t>улиткообразная форма почки;</w:t>
      </w:r>
    </w:p>
    <w:p w:rsidR="00266FF5" w:rsidRDefault="00266FF5" w:rsidP="00266FF5">
      <w:pPr>
        <w:pStyle w:val="a9"/>
        <w:numPr>
          <w:ilvl w:val="0"/>
          <w:numId w:val="12"/>
        </w:numPr>
      </w:pPr>
      <w:r>
        <w:t>наличие единственной сре</w:t>
      </w:r>
      <w:r w:rsidR="004F65B6">
        <w:t>дней жилки, которая не является разветвленной.</w:t>
      </w:r>
    </w:p>
    <w:p w:rsidR="004F65B6" w:rsidRDefault="00F329B5" w:rsidP="004F65B6">
      <w:r>
        <w:t xml:space="preserve">Растения являются двудомными, но женские особи не образуют компактных стробилов. </w:t>
      </w:r>
    </w:p>
    <w:p w:rsidR="00F329B5" w:rsidRDefault="00F329B5" w:rsidP="004F65B6">
      <w:r>
        <w:t xml:space="preserve">И для </w:t>
      </w:r>
      <w:proofErr w:type="gramStart"/>
      <w:r>
        <w:t>саговниковых</w:t>
      </w:r>
      <w:proofErr w:type="gramEnd"/>
      <w:r>
        <w:t>, и для</w:t>
      </w:r>
      <w:r w:rsidR="00691989">
        <w:t xml:space="preserve"> </w:t>
      </w:r>
      <w:proofErr w:type="spellStart"/>
      <w:r w:rsidR="00691989">
        <w:t>гингковых</w:t>
      </w:r>
      <w:proofErr w:type="spellEnd"/>
      <w:r>
        <w:t xml:space="preserve"> характерным признаком является наличием подвижными сперматозоидами - и это признается примитивной характеристикой.</w:t>
      </w:r>
    </w:p>
    <w:p w:rsidR="00401635" w:rsidRDefault="00401635" w:rsidP="00401635">
      <w:pPr>
        <w:pStyle w:val="4"/>
      </w:pPr>
      <w:r>
        <w:t>Хвойные</w:t>
      </w:r>
    </w:p>
    <w:p w:rsidR="00BA2CDB" w:rsidRDefault="00BA2CDB" w:rsidP="00BA2CDB">
      <w:r>
        <w:t>Хвойные - это самые распр</w:t>
      </w:r>
      <w:r w:rsidR="0089259B">
        <w:t xml:space="preserve">остраненные </w:t>
      </w:r>
      <w:proofErr w:type="gramStart"/>
      <w:r w:rsidR="0089259B">
        <w:t>среди</w:t>
      </w:r>
      <w:proofErr w:type="gramEnd"/>
      <w:r w:rsidR="0089259B">
        <w:t xml:space="preserve"> голосеменных; их можно встретить и в умеренной, и в субтропической климатической зоне. </w:t>
      </w:r>
    </w:p>
    <w:p w:rsidR="000024E5" w:rsidRDefault="000024E5" w:rsidP="00BA2CDB">
      <w:r>
        <w:t xml:space="preserve">Как правило, у них отсутствует сосудистая система, однако имеются </w:t>
      </w:r>
      <w:proofErr w:type="spellStart"/>
      <w:r>
        <w:t>трахеиды</w:t>
      </w:r>
      <w:proofErr w:type="spellEnd"/>
      <w:r>
        <w:t xml:space="preserve">, ведь эти растения характеризуются обильным выделением смолы и </w:t>
      </w:r>
      <w:r w:rsidR="00472331">
        <w:t xml:space="preserve">формированием </w:t>
      </w:r>
      <w:r>
        <w:t>смоляных ходов.</w:t>
      </w:r>
    </w:p>
    <w:p w:rsidR="00472331" w:rsidRDefault="002F0586" w:rsidP="00BA2CDB">
      <w:r>
        <w:t xml:space="preserve">Листья этой группы растений превратились в хвоинки, обладающие уменьшенной </w:t>
      </w:r>
      <w:r w:rsidR="00704D95">
        <w:t xml:space="preserve">листовой пластинкой с загнутыми краями и желобком с малочисленными устьицами. Такая хвоинка </w:t>
      </w:r>
      <w:r w:rsidR="000066D6">
        <w:t xml:space="preserve">помогает сократить испарение воды - и это помогло </w:t>
      </w:r>
      <w:proofErr w:type="gramStart"/>
      <w:r w:rsidR="000066D6">
        <w:t>хвойным</w:t>
      </w:r>
      <w:proofErr w:type="gramEnd"/>
      <w:r w:rsidR="000066D6">
        <w:t xml:space="preserve"> ассимилироваться </w:t>
      </w:r>
      <w:r w:rsidR="00984235">
        <w:t xml:space="preserve">и </w:t>
      </w:r>
      <w:r w:rsidR="000066D6">
        <w:t>в субтропиках</w:t>
      </w:r>
      <w:r w:rsidR="00984235">
        <w:t>,</w:t>
      </w:r>
      <w:r w:rsidR="000066D6">
        <w:t xml:space="preserve"> и</w:t>
      </w:r>
      <w:r w:rsidR="00984235">
        <w:t xml:space="preserve"> в</w:t>
      </w:r>
      <w:r w:rsidR="000066D6">
        <w:t xml:space="preserve"> северных районах.</w:t>
      </w:r>
    </w:p>
    <w:p w:rsidR="000066D6" w:rsidRDefault="00F2217A" w:rsidP="00BA2CDB">
      <w:r>
        <w:t xml:space="preserve">Именно к этому виду относят и самые высокие деревья на планете - секвойи. Их высота порой достигает сотни метров, а ширина - до 12 метров. </w:t>
      </w:r>
      <w:r w:rsidR="008C303F">
        <w:t>Удивляет и их возраст - более нескольких тысяч лет. По некоторым данным, их срок жизни может превышать и 6 тысяч лет - но эти сведения не подтверждены научно.</w:t>
      </w:r>
    </w:p>
    <w:p w:rsidR="002274B1" w:rsidRDefault="002274B1" w:rsidP="004241DE">
      <w:pPr>
        <w:pStyle w:val="2"/>
      </w:pPr>
      <w:r>
        <w:t>Развитие голосеменных растений</w:t>
      </w:r>
    </w:p>
    <w:p w:rsidR="008C5070" w:rsidRDefault="008C5070" w:rsidP="008C5070">
      <w:r>
        <w:t>Половое развитие голосеменных знаменуется образованием семян, которые обычно состоят из нескольких составляющих:</w:t>
      </w:r>
    </w:p>
    <w:p w:rsidR="008C5070" w:rsidRDefault="00E11BA5" w:rsidP="00E11BA5">
      <w:pPr>
        <w:pStyle w:val="a9"/>
        <w:numPr>
          <w:ilvl w:val="0"/>
          <w:numId w:val="13"/>
        </w:numPr>
      </w:pPr>
      <w:r>
        <w:t>зародыш</w:t>
      </w:r>
      <w:r w:rsidR="00B66019">
        <w:t>, образующийся внутри семени</w:t>
      </w:r>
      <w:r>
        <w:t>;</w:t>
      </w:r>
    </w:p>
    <w:p w:rsidR="00E11BA5" w:rsidRDefault="00E11BA5" w:rsidP="00E11BA5">
      <w:pPr>
        <w:pStyle w:val="a9"/>
        <w:numPr>
          <w:ilvl w:val="0"/>
          <w:numId w:val="13"/>
        </w:numPr>
      </w:pPr>
      <w:r>
        <w:t>эндосперма;</w:t>
      </w:r>
    </w:p>
    <w:p w:rsidR="00E11BA5" w:rsidRDefault="00E11BA5" w:rsidP="00E11BA5">
      <w:pPr>
        <w:pStyle w:val="a9"/>
        <w:numPr>
          <w:ilvl w:val="0"/>
          <w:numId w:val="13"/>
        </w:numPr>
      </w:pPr>
      <w:r>
        <w:t>семенная кожура.</w:t>
      </w:r>
    </w:p>
    <w:p w:rsidR="00665E71" w:rsidRDefault="00665E71" w:rsidP="00665E71">
      <w:r>
        <w:lastRenderedPageBreak/>
        <w:t>Немаловажным фактом является то, что вегетативный способ размножения у растений этого отдела встречается крайне редко.</w:t>
      </w:r>
    </w:p>
    <w:p w:rsidR="002274B1" w:rsidRDefault="002274B1" w:rsidP="004241DE">
      <w:pPr>
        <w:pStyle w:val="2"/>
      </w:pPr>
      <w:r>
        <w:t xml:space="preserve">Особенности </w:t>
      </w:r>
      <w:proofErr w:type="gramStart"/>
      <w:r>
        <w:t>голосеменных</w:t>
      </w:r>
      <w:proofErr w:type="gramEnd"/>
    </w:p>
    <w:p w:rsidR="00F449FD" w:rsidRDefault="00F449FD" w:rsidP="00F449FD">
      <w:r>
        <w:t xml:space="preserve">Взрослые растения голосеменных можно назвать спорофитом, т.е. </w:t>
      </w:r>
      <w:r w:rsidR="00984235">
        <w:t xml:space="preserve">имеет место развитие спор, которые созревают в спорангиях, расположенных в женских шишках. </w:t>
      </w:r>
      <w:r w:rsidR="00E55E1F">
        <w:t xml:space="preserve">Весной мужские споры высыпаются и опыляют женские шишки - они включают воздухоносные клетки и очень легко переносятся ветром. </w:t>
      </w:r>
    </w:p>
    <w:p w:rsidR="009202A0" w:rsidRDefault="009202A0" w:rsidP="00F449FD">
      <w:r>
        <w:t>Женские шишки характеризуются более интенсивной окраской красного цвета</w:t>
      </w:r>
      <w:r w:rsidR="00E55E1F">
        <w:t xml:space="preserve">, </w:t>
      </w:r>
      <w:r w:rsidR="000828DA">
        <w:t>и их споры не вылетают, а прорастают в шишке, внутри спорангиев.</w:t>
      </w:r>
    </w:p>
    <w:p w:rsidR="000828DA" w:rsidRDefault="00AE7EBE" w:rsidP="00F449FD">
      <w:r>
        <w:t xml:space="preserve">Таким </w:t>
      </w:r>
      <w:proofErr w:type="gramStart"/>
      <w:r>
        <w:t>образом</w:t>
      </w:r>
      <w:proofErr w:type="gramEnd"/>
      <w:r>
        <w:t xml:space="preserve"> проросшая спора женского пола формирует заросток, снабженный двумя архегониями</w:t>
      </w:r>
      <w:r w:rsidR="00FA1131">
        <w:t xml:space="preserve"> - так называемый гаметофит.</w:t>
      </w:r>
    </w:p>
    <w:p w:rsidR="00FA1131" w:rsidRDefault="00F81F18" w:rsidP="00F449FD">
      <w:r>
        <w:t xml:space="preserve">Мужской гаметофит представляет собой пыльцу (как в случае с сосной) - из ее клетки и </w:t>
      </w:r>
      <w:proofErr w:type="spellStart"/>
      <w:r>
        <w:t>обазуются</w:t>
      </w:r>
      <w:proofErr w:type="spellEnd"/>
      <w:r>
        <w:t xml:space="preserve"> спермии, или мужские гаметы. </w:t>
      </w:r>
    </w:p>
    <w:p w:rsidR="002274B1" w:rsidRDefault="002274B1" w:rsidP="004241DE">
      <w:pPr>
        <w:pStyle w:val="2"/>
      </w:pPr>
      <w:r>
        <w:t>Характеристики</w:t>
      </w:r>
      <w:r w:rsidR="005B1A41">
        <w:t xml:space="preserve"> </w:t>
      </w:r>
      <w:proofErr w:type="gramStart"/>
      <w:r w:rsidR="005B1A41">
        <w:t>голосеменных</w:t>
      </w:r>
      <w:proofErr w:type="gramEnd"/>
    </w:p>
    <w:p w:rsidR="005B1A41" w:rsidRDefault="005B1A41" w:rsidP="005B1A41">
      <w:r>
        <w:t>К общей характеристике растений этого отдела можно отнести:</w:t>
      </w:r>
    </w:p>
    <w:p w:rsidR="005B1A41" w:rsidRDefault="005B1A41" w:rsidP="005B1A41">
      <w:pPr>
        <w:pStyle w:val="a9"/>
        <w:numPr>
          <w:ilvl w:val="0"/>
          <w:numId w:val="14"/>
        </w:numPr>
      </w:pPr>
      <w:r>
        <w:t>возникновение поздние эпохи карбона (почти 320 миллионов лет назад);</w:t>
      </w:r>
    </w:p>
    <w:p w:rsidR="005B1A41" w:rsidRDefault="00127034" w:rsidP="005B1A41">
      <w:pPr>
        <w:pStyle w:val="a9"/>
        <w:numPr>
          <w:ilvl w:val="0"/>
          <w:numId w:val="14"/>
        </w:numPr>
      </w:pPr>
      <w:r>
        <w:t>массовое распространение (практически во всех широтах) ввиду приспособленности к ограниченности в водных ресурсах;</w:t>
      </w:r>
    </w:p>
    <w:p w:rsidR="00127034" w:rsidRDefault="00127034" w:rsidP="005B1A41">
      <w:pPr>
        <w:pStyle w:val="a9"/>
        <w:numPr>
          <w:ilvl w:val="0"/>
          <w:numId w:val="14"/>
        </w:numPr>
      </w:pPr>
      <w:r>
        <w:t>размножение семенами</w:t>
      </w:r>
      <w:r w:rsidR="00E83E89">
        <w:t xml:space="preserve"> (что является существенным преимуществом);</w:t>
      </w:r>
    </w:p>
    <w:p w:rsidR="00E83E89" w:rsidRDefault="00E83E89" w:rsidP="005B1A41">
      <w:pPr>
        <w:pStyle w:val="a9"/>
        <w:numPr>
          <w:ilvl w:val="0"/>
          <w:numId w:val="14"/>
        </w:numPr>
      </w:pPr>
      <w:r>
        <w:t xml:space="preserve">формирование </w:t>
      </w:r>
      <w:r w:rsidR="001C3CB7">
        <w:t>жизненного цикла, опираясь на диплоидный спорофит;</w:t>
      </w:r>
    </w:p>
    <w:p w:rsidR="001C3CB7" w:rsidRDefault="001C3CB7" w:rsidP="005B1A41">
      <w:pPr>
        <w:pStyle w:val="a9"/>
        <w:numPr>
          <w:ilvl w:val="0"/>
          <w:numId w:val="14"/>
        </w:numPr>
      </w:pPr>
      <w:r>
        <w:t>наличие многоклеточных половых органо</w:t>
      </w:r>
      <w:r w:rsidR="006D2A92">
        <w:t>в женского типа (т.н. архегоний), находящихся в семязачатке. А мужской орган - гаметофит - представлен в виде пыльцевого зерна;</w:t>
      </w:r>
    </w:p>
    <w:p w:rsidR="006D2A92" w:rsidRDefault="00AC3AF2" w:rsidP="000E790B">
      <w:pPr>
        <w:pStyle w:val="a9"/>
        <w:numPr>
          <w:ilvl w:val="0"/>
          <w:numId w:val="14"/>
        </w:numPr>
      </w:pPr>
      <w:r>
        <w:t>характеризуются наличием камбия с долгим функциональным циклом, формирующим древесину</w:t>
      </w:r>
      <w:r w:rsidR="00D06CB9">
        <w:t xml:space="preserve"> и луб, или ксилему и фл</w:t>
      </w:r>
      <w:r w:rsidR="00127BB4">
        <w:t>о</w:t>
      </w:r>
      <w:r w:rsidR="00D06CB9">
        <w:t>эму</w:t>
      </w:r>
      <w:r w:rsidR="00127BB4">
        <w:t xml:space="preserve"> - причем д</w:t>
      </w:r>
      <w:r>
        <w:t xml:space="preserve">ревесина </w:t>
      </w:r>
      <w:r w:rsidR="00AC110D">
        <w:t xml:space="preserve">отличается высокой  механической </w:t>
      </w:r>
      <w:r w:rsidR="00D06CB9">
        <w:t>прочностью за счет</w:t>
      </w:r>
      <w:r w:rsidR="00127BB4">
        <w:t xml:space="preserve"> накопления лигнина;</w:t>
      </w:r>
    </w:p>
    <w:p w:rsidR="00D06CB9" w:rsidRDefault="00875BA0" w:rsidP="005B1A41">
      <w:pPr>
        <w:pStyle w:val="a9"/>
        <w:numPr>
          <w:ilvl w:val="0"/>
          <w:numId w:val="14"/>
        </w:numPr>
      </w:pPr>
      <w:r>
        <w:t>с</w:t>
      </w:r>
      <w:r w:rsidR="000E790B">
        <w:t xml:space="preserve">тержневая </w:t>
      </w:r>
      <w:r w:rsidR="00D06CB9">
        <w:t xml:space="preserve">корневая система с </w:t>
      </w:r>
      <w:r w:rsidR="000E790B">
        <w:t>главным корнем - и ее использование позволяет вырастать крупным формам деревьев;</w:t>
      </w:r>
    </w:p>
    <w:p w:rsidR="00875BA0" w:rsidRDefault="00875BA0" w:rsidP="005B1A41">
      <w:pPr>
        <w:pStyle w:val="a9"/>
        <w:numPr>
          <w:ilvl w:val="0"/>
          <w:numId w:val="14"/>
        </w:numPr>
      </w:pPr>
      <w:r>
        <w:t>преобладание древесных жизненных форм - в том числе и достаточно специфических (к примеру, как у вельвичии удивительной);</w:t>
      </w:r>
    </w:p>
    <w:p w:rsidR="000263E2" w:rsidRDefault="00AD0826" w:rsidP="00333980">
      <w:pPr>
        <w:pStyle w:val="a9"/>
        <w:numPr>
          <w:ilvl w:val="0"/>
          <w:numId w:val="14"/>
        </w:numPr>
      </w:pPr>
      <w:r>
        <w:t xml:space="preserve">расположение побегов в моноподиальном порядке (у большинства растений отдела), т.е. </w:t>
      </w:r>
      <w:r w:rsidR="000263E2">
        <w:t>работа одной верхушечной меристемы.</w:t>
      </w:r>
    </w:p>
    <w:p w:rsidR="002274B1" w:rsidRDefault="002274B1" w:rsidP="004241DE">
      <w:pPr>
        <w:pStyle w:val="2"/>
      </w:pPr>
      <w:r>
        <w:t>Размножение голосеменных растений</w:t>
      </w:r>
    </w:p>
    <w:p w:rsidR="00153F0E" w:rsidRDefault="00153F0E" w:rsidP="00153F0E">
      <w:r>
        <w:t xml:space="preserve">Главный признак, который отличает голосеменные растений от других - это система размножения, </w:t>
      </w:r>
      <w:r w:rsidR="00A02667">
        <w:t xml:space="preserve">конкретно - </w:t>
      </w:r>
      <w:r>
        <w:t>наличия семян.</w:t>
      </w:r>
      <w:r w:rsidR="00A02667">
        <w:t xml:space="preserve"> В отличие от привычным всем цветковых растений, </w:t>
      </w:r>
      <w:proofErr w:type="gramStart"/>
      <w:r w:rsidR="00A02667">
        <w:t>голосеменные</w:t>
      </w:r>
      <w:proofErr w:type="gramEnd"/>
      <w:r w:rsidR="00A02667">
        <w:t xml:space="preserve"> не формируют плод</w:t>
      </w:r>
      <w:r w:rsidR="000F003F">
        <w:t>.</w:t>
      </w:r>
    </w:p>
    <w:p w:rsidR="00AB4B1A" w:rsidRDefault="000F003F" w:rsidP="00153F0E">
      <w:r>
        <w:t xml:space="preserve">Весной на растениях созревают два вида шишек - женских, располагающихся на вершине, и мужских, собранные у оснований побегов. </w:t>
      </w:r>
      <w:r w:rsidR="00B62FCC">
        <w:t xml:space="preserve"> Шишка состоит из оси и чешуи: на женских шишках формируются два семязачатка с гаметами, или яйцеклетками. </w:t>
      </w:r>
    </w:p>
    <w:p w:rsidR="00B62FCC" w:rsidRDefault="00E6796A" w:rsidP="00153F0E">
      <w:r>
        <w:lastRenderedPageBreak/>
        <w:t xml:space="preserve">Мужские шишки снабжены несколькими пыльцевыми мешочками - и из них пыльца разносится ветром и оплодотворяет женские шишки. После процесса </w:t>
      </w:r>
      <w:r w:rsidR="00142FCF">
        <w:t xml:space="preserve">опыления чешуи смыкаются и склеиваются. </w:t>
      </w:r>
    </w:p>
    <w:p w:rsidR="002274B1" w:rsidRDefault="002274B1" w:rsidP="004241DE">
      <w:pPr>
        <w:pStyle w:val="2"/>
      </w:pPr>
      <w:r>
        <w:t xml:space="preserve">Строение </w:t>
      </w:r>
      <w:proofErr w:type="gramStart"/>
      <w:r>
        <w:t>голосеменных</w:t>
      </w:r>
      <w:proofErr w:type="gramEnd"/>
    </w:p>
    <w:p w:rsidR="00DF0A60" w:rsidRDefault="00DF0A60" w:rsidP="00DF0A60">
      <w:r>
        <w:t xml:space="preserve">Все растения отдела </w:t>
      </w:r>
      <w:proofErr w:type="gramStart"/>
      <w:r>
        <w:t>голосеменных</w:t>
      </w:r>
      <w:proofErr w:type="gramEnd"/>
      <w:r>
        <w:t xml:space="preserve"> обладают древесной или кустарниковой формой. </w:t>
      </w:r>
      <w:r w:rsidR="00AC61FF">
        <w:t xml:space="preserve">Некоторые из них сильно ветвятся и образуют большое количество мелких листьев в основном чешуевидной формы. А другие не отличаются большой ветвистостью и формируют крупные листовые формы. </w:t>
      </w:r>
    </w:p>
    <w:p w:rsidR="00AC61FF" w:rsidRDefault="0093683C" w:rsidP="00DF0A60">
      <w:r>
        <w:t xml:space="preserve">Большинство </w:t>
      </w:r>
      <w:proofErr w:type="gramStart"/>
      <w:r>
        <w:t>голосеменных</w:t>
      </w:r>
      <w:proofErr w:type="gramEnd"/>
      <w:r>
        <w:t xml:space="preserve"> </w:t>
      </w:r>
      <w:r w:rsidR="00AC68B1">
        <w:t xml:space="preserve"> не формируют сосудистую систему в ксилеме и клетки-спутницы - во флоэме. Зато все они </w:t>
      </w:r>
      <w:r w:rsidR="00EC273A">
        <w:t>характеризуются сложной тканевой структурой, в отличи</w:t>
      </w:r>
      <w:proofErr w:type="gramStart"/>
      <w:r w:rsidR="00EC273A">
        <w:t>и</w:t>
      </w:r>
      <w:proofErr w:type="gramEnd"/>
      <w:r w:rsidR="00EC273A">
        <w:t xml:space="preserve"> от папоротникообразных.</w:t>
      </w:r>
    </w:p>
    <w:p w:rsidR="002274B1" w:rsidRDefault="004241DE" w:rsidP="00776D78">
      <w:pPr>
        <w:pStyle w:val="4"/>
      </w:pPr>
      <w:r>
        <w:t>Споры</w:t>
      </w:r>
    </w:p>
    <w:p w:rsidR="00CD25A1" w:rsidRDefault="00CD25A1" w:rsidP="00CD25A1">
      <w:proofErr w:type="spellStart"/>
      <w:r>
        <w:t>Голосеменые</w:t>
      </w:r>
      <w:proofErr w:type="spellEnd"/>
      <w:r>
        <w:t xml:space="preserve"> - это растения с разными спорами, причем микроспорофиллы существенно отличаются по форме и строению </w:t>
      </w:r>
      <w:proofErr w:type="gramStart"/>
      <w:r>
        <w:t>от</w:t>
      </w:r>
      <w:proofErr w:type="gramEnd"/>
      <w:r>
        <w:t xml:space="preserve"> макроспорофилл. </w:t>
      </w:r>
      <w:r w:rsidR="00890BCC">
        <w:t xml:space="preserve">Как правило, у этих растений они находятся на стробилах - коротких побегах. </w:t>
      </w:r>
    </w:p>
    <w:p w:rsidR="00406412" w:rsidRDefault="00406412" w:rsidP="00CD25A1">
      <w:r>
        <w:t xml:space="preserve">Микроспоры </w:t>
      </w:r>
      <w:r w:rsidR="00E45158">
        <w:t xml:space="preserve">получили название пылинки </w:t>
      </w:r>
      <w:r w:rsidR="00B12BE1">
        <w:t xml:space="preserve">- </w:t>
      </w:r>
      <w:r w:rsidR="00E45158">
        <w:t>и формируются в пыльцевом мешке; ветер переносит их на женски</w:t>
      </w:r>
      <w:r w:rsidR="00B12BE1">
        <w:t>й</w:t>
      </w:r>
      <w:r w:rsidR="00E45158">
        <w:t xml:space="preserve"> гаметофит, где они прорастают</w:t>
      </w:r>
      <w:r w:rsidR="003D37C3">
        <w:t xml:space="preserve"> в мегаспорангии, или семязачатке. </w:t>
      </w:r>
      <w:r w:rsidR="00203055">
        <w:t>Там развивается мегаспора</w:t>
      </w:r>
      <w:r w:rsidR="007B5B10">
        <w:t xml:space="preserve"> - и после оплодотворения </w:t>
      </w:r>
      <w:r w:rsidR="00F6697A">
        <w:t>семязачаток формирует семя. Питательный запас</w:t>
      </w:r>
      <w:r w:rsidR="00303EB1">
        <w:t xml:space="preserve"> в семени усваи</w:t>
      </w:r>
      <w:r w:rsidR="00733BD7">
        <w:t>вается зиготой при прорастании - и, самое интересное, что семена могут быть в состоянии покоя</w:t>
      </w:r>
      <w:r w:rsidR="006621C9">
        <w:t xml:space="preserve"> до момента наступления необходимых условий. </w:t>
      </w:r>
    </w:p>
    <w:p w:rsidR="006621C9" w:rsidRDefault="006621C9" w:rsidP="00CD25A1">
      <w:r>
        <w:t>У голосеменных растений не образуются плоды, но зато их семена формируют самые разные приспособления для облегчения процесса их распространения.</w:t>
      </w:r>
    </w:p>
    <w:p w:rsidR="004241DE" w:rsidRDefault="004241DE" w:rsidP="00776D78">
      <w:pPr>
        <w:pStyle w:val="4"/>
      </w:pPr>
      <w:r>
        <w:t>Стебель</w:t>
      </w:r>
    </w:p>
    <w:p w:rsidR="00570F2E" w:rsidRDefault="00570F2E" w:rsidP="00570F2E">
      <w:r>
        <w:t xml:space="preserve">Голосеменные растения (в </w:t>
      </w:r>
      <w:proofErr w:type="spellStart"/>
      <w:r>
        <w:t>т.ч</w:t>
      </w:r>
      <w:proofErr w:type="spellEnd"/>
      <w:r>
        <w:t>. и хвойные) обладают формой деревьев либо кустарников - и стебли этих растений характеризуются анатомически сплошным строением (не пучковым).</w:t>
      </w:r>
    </w:p>
    <w:p w:rsidR="00570F2E" w:rsidRDefault="00570F2E" w:rsidP="00570F2E">
      <w:r>
        <w:t xml:space="preserve">Отличительной особенностью стеблей растений этого отдела - это наличие </w:t>
      </w:r>
      <w:proofErr w:type="spellStart"/>
      <w:r w:rsidR="001A2EFB">
        <w:t>смолоотделительной</w:t>
      </w:r>
      <w:proofErr w:type="spellEnd"/>
      <w:r w:rsidR="001A2EFB">
        <w:t xml:space="preserve"> системы: обычно она формируется большим количеств</w:t>
      </w:r>
      <w:r w:rsidR="001070E0">
        <w:t>ом разветвленных смоляных ходов в самых разных зонах стебля (как правило - сердцевина и сер</w:t>
      </w:r>
      <w:r w:rsidR="00856C0C">
        <w:t>д</w:t>
      </w:r>
      <w:r w:rsidR="001070E0">
        <w:t xml:space="preserve">цевинные лучи). </w:t>
      </w:r>
    </w:p>
    <w:p w:rsidR="001A2EFB" w:rsidRPr="00570F2E" w:rsidRDefault="001A2EFB" w:rsidP="00570F2E">
      <w:r>
        <w:t xml:space="preserve">Именно эта черта и является </w:t>
      </w:r>
      <w:proofErr w:type="spellStart"/>
      <w:r>
        <w:t>специалитетом</w:t>
      </w:r>
      <w:proofErr w:type="spellEnd"/>
      <w:r>
        <w:t xml:space="preserve"> голосеменных - смола помогает устойчивости растений против инфекций. </w:t>
      </w:r>
    </w:p>
    <w:p w:rsidR="004241DE" w:rsidRDefault="004241DE" w:rsidP="00776D78">
      <w:pPr>
        <w:pStyle w:val="4"/>
      </w:pPr>
      <w:r>
        <w:t>Листья</w:t>
      </w:r>
    </w:p>
    <w:p w:rsidR="00856C0C" w:rsidRDefault="00856C0C" w:rsidP="00856C0C">
      <w:r>
        <w:t>У большинства растение отдела голос</w:t>
      </w:r>
      <w:r w:rsidR="00ED450B">
        <w:t>еменных листву формируют иголки, каждая из которых существует несколько лет. Б</w:t>
      </w:r>
      <w:r>
        <w:t xml:space="preserve">лагодаря этому уменьшена площадь листа, доступная к фотосинтезу, но одновременно </w:t>
      </w:r>
      <w:r w:rsidR="00ED450B">
        <w:t xml:space="preserve">с этим (и основываясь на таком </w:t>
      </w:r>
      <w:proofErr w:type="gramStart"/>
      <w:r w:rsidR="00ED450B">
        <w:t xml:space="preserve">строении) </w:t>
      </w:r>
      <w:proofErr w:type="gramEnd"/>
      <w:r w:rsidR="0039044A">
        <w:t xml:space="preserve">процесс </w:t>
      </w:r>
      <w:r w:rsidR="00ED450B">
        <w:t xml:space="preserve">фотосинтеза </w:t>
      </w:r>
      <w:r w:rsidR="0039044A">
        <w:t>может продолжаться круглый год.</w:t>
      </w:r>
      <w:r w:rsidR="00E734CE">
        <w:t xml:space="preserve"> За счет такого строения листвы уменьшается процесс испарения и увеличивается приспособленность растения.</w:t>
      </w:r>
    </w:p>
    <w:p w:rsidR="004241DE" w:rsidRDefault="004241DE" w:rsidP="00776D78">
      <w:pPr>
        <w:pStyle w:val="4"/>
      </w:pPr>
      <w:r>
        <w:t>Цветки</w:t>
      </w:r>
    </w:p>
    <w:p w:rsidR="00ED450B" w:rsidRDefault="00ED450B" w:rsidP="00ED450B">
      <w:r>
        <w:t>Основной признак, который причисляет растение к отряду голосеменных - это полное отсутствие плодов как таковых.  Открыто не только располагаются семена - семяз</w:t>
      </w:r>
      <w:r w:rsidR="00724A95">
        <w:t xml:space="preserve">ачатки тоже в открытом доступе, обычно - на внутренней стороне иголки или в шишке; у таких растений завязь просто отсутствует. </w:t>
      </w:r>
    </w:p>
    <w:p w:rsidR="00724A95" w:rsidRDefault="00724A95" w:rsidP="00ED450B">
      <w:r>
        <w:lastRenderedPageBreak/>
        <w:t>Предками растений этого отдела были папоротниковые, а вот если принимать во внимание новейшие генетические исследования, то возможен вариант, что у них был совсем другой предок.</w:t>
      </w:r>
    </w:p>
    <w:p w:rsidR="004241DE" w:rsidRDefault="004241DE" w:rsidP="00776D78">
      <w:pPr>
        <w:pStyle w:val="4"/>
      </w:pPr>
      <w:r>
        <w:t>Ткани</w:t>
      </w:r>
    </w:p>
    <w:p w:rsidR="00724A95" w:rsidRDefault="00724A95" w:rsidP="00724A95">
      <w:r>
        <w:t>Главными тканями любых растений можно смело называть несколько типов:</w:t>
      </w:r>
    </w:p>
    <w:p w:rsidR="00724A95" w:rsidRDefault="00724A95" w:rsidP="00724A95">
      <w:pPr>
        <w:pStyle w:val="a9"/>
        <w:numPr>
          <w:ilvl w:val="0"/>
          <w:numId w:val="15"/>
        </w:numPr>
      </w:pPr>
      <w:r>
        <w:t>образовательные;</w:t>
      </w:r>
    </w:p>
    <w:p w:rsidR="00724A95" w:rsidRDefault="00724A95" w:rsidP="00724A95">
      <w:pPr>
        <w:pStyle w:val="a9"/>
        <w:numPr>
          <w:ilvl w:val="0"/>
          <w:numId w:val="15"/>
        </w:numPr>
      </w:pPr>
      <w:r>
        <w:t>основные;</w:t>
      </w:r>
    </w:p>
    <w:p w:rsidR="00724A95" w:rsidRDefault="00724A95" w:rsidP="00724A95">
      <w:pPr>
        <w:pStyle w:val="a9"/>
        <w:numPr>
          <w:ilvl w:val="0"/>
          <w:numId w:val="15"/>
        </w:numPr>
      </w:pPr>
      <w:r>
        <w:t>покровные;</w:t>
      </w:r>
    </w:p>
    <w:p w:rsidR="00724A95" w:rsidRDefault="00724A95" w:rsidP="00724A95">
      <w:pPr>
        <w:pStyle w:val="a9"/>
        <w:numPr>
          <w:ilvl w:val="0"/>
          <w:numId w:val="15"/>
        </w:numPr>
      </w:pPr>
      <w:r>
        <w:t>проводящие;</w:t>
      </w:r>
    </w:p>
    <w:p w:rsidR="00724A95" w:rsidRDefault="00724A95" w:rsidP="00724A95">
      <w:pPr>
        <w:pStyle w:val="a9"/>
        <w:numPr>
          <w:ilvl w:val="0"/>
          <w:numId w:val="15"/>
        </w:numPr>
      </w:pPr>
      <w:r>
        <w:t>механические.</w:t>
      </w:r>
    </w:p>
    <w:p w:rsidR="00724A95" w:rsidRDefault="00C13A92" w:rsidP="00724A95">
      <w:r>
        <w:t xml:space="preserve">Отдел голосеменных отличается развитием всех типов ткани. </w:t>
      </w:r>
      <w:r w:rsidR="00040A6A">
        <w:t xml:space="preserve">В дополнение они обладают фотосинтезирующей и запасающей тканью. </w:t>
      </w:r>
    </w:p>
    <w:p w:rsidR="004241DE" w:rsidRDefault="004241DE" w:rsidP="00776D78">
      <w:pPr>
        <w:pStyle w:val="2"/>
      </w:pPr>
      <w:r>
        <w:t>Значение голосеменных растений</w:t>
      </w:r>
    </w:p>
    <w:p w:rsidR="000A17EC" w:rsidRDefault="000A17EC" w:rsidP="000A17EC">
      <w:r>
        <w:t xml:space="preserve">Голосеменные растение играют важную роль </w:t>
      </w:r>
      <w:r w:rsidR="007C6C97">
        <w:t xml:space="preserve">во всем природном цикле, окружающей среде и жизни человека в целом. Такая основополагающая роль связана с их повсеместным распространением, высокими качествами </w:t>
      </w:r>
      <w:r w:rsidR="0064621C">
        <w:t>их древесины и даже питательной ценностью их семян.</w:t>
      </w:r>
    </w:p>
    <w:p w:rsidR="0064621C" w:rsidRDefault="0064621C" w:rsidP="000A17EC">
      <w:r>
        <w:t>Именно растения этого отдела фо</w:t>
      </w:r>
      <w:r w:rsidR="00933266">
        <w:t xml:space="preserve">рмируют лесные массивы, в условиях которых проходит жизнь многочисленных видов </w:t>
      </w:r>
      <w:proofErr w:type="gramStart"/>
      <w:r w:rsidR="00933266">
        <w:t>фауны</w:t>
      </w:r>
      <w:proofErr w:type="gramEnd"/>
      <w:r w:rsidR="00933266">
        <w:t xml:space="preserve"> и появляются новые виды флоры.</w:t>
      </w:r>
    </w:p>
    <w:p w:rsidR="00401635" w:rsidRDefault="00933266">
      <w:r>
        <w:t xml:space="preserve">Именно в таких лесах имеется питательная среда и условия существования многих видов животных. И это не принимая во внимания способность </w:t>
      </w:r>
      <w:proofErr w:type="gramStart"/>
      <w:r>
        <w:t>лесов</w:t>
      </w:r>
      <w:proofErr w:type="gramEnd"/>
      <w:r>
        <w:t xml:space="preserve"> обогащать окружающую среду и атмосферу кислородов, выполнять очищающие функции через поглощение углекислого газа.</w:t>
      </w:r>
      <w:bookmarkStart w:id="0" w:name="_GoBack"/>
      <w:bookmarkEnd w:id="0"/>
    </w:p>
    <w:sectPr w:rsidR="0040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05" w:rsidRDefault="00073E05" w:rsidP="00E2545E">
      <w:pPr>
        <w:spacing w:after="0" w:line="240" w:lineRule="auto"/>
      </w:pPr>
      <w:r>
        <w:separator/>
      </w:r>
    </w:p>
  </w:endnote>
  <w:endnote w:type="continuationSeparator" w:id="0">
    <w:p w:rsidR="00073E05" w:rsidRDefault="00073E05" w:rsidP="00E2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05" w:rsidRDefault="00073E05" w:rsidP="00E2545E">
      <w:pPr>
        <w:spacing w:after="0" w:line="240" w:lineRule="auto"/>
      </w:pPr>
      <w:r>
        <w:separator/>
      </w:r>
    </w:p>
  </w:footnote>
  <w:footnote w:type="continuationSeparator" w:id="0">
    <w:p w:rsidR="00073E05" w:rsidRDefault="00073E05" w:rsidP="00E2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ED9"/>
    <w:multiLevelType w:val="multilevel"/>
    <w:tmpl w:val="0670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E721D"/>
    <w:multiLevelType w:val="hybridMultilevel"/>
    <w:tmpl w:val="202C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30AC4"/>
    <w:multiLevelType w:val="hybridMultilevel"/>
    <w:tmpl w:val="4FD03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61316"/>
    <w:multiLevelType w:val="hybridMultilevel"/>
    <w:tmpl w:val="CEE8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D1863"/>
    <w:multiLevelType w:val="multilevel"/>
    <w:tmpl w:val="7F2E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B6F33"/>
    <w:multiLevelType w:val="hybridMultilevel"/>
    <w:tmpl w:val="8B52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C2B1C"/>
    <w:multiLevelType w:val="hybridMultilevel"/>
    <w:tmpl w:val="0958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29D9"/>
    <w:multiLevelType w:val="multilevel"/>
    <w:tmpl w:val="51FA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00D7C"/>
    <w:multiLevelType w:val="multilevel"/>
    <w:tmpl w:val="FFB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550E6"/>
    <w:multiLevelType w:val="hybridMultilevel"/>
    <w:tmpl w:val="9176C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D19BA"/>
    <w:multiLevelType w:val="multilevel"/>
    <w:tmpl w:val="2EDA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E10CD"/>
    <w:multiLevelType w:val="multilevel"/>
    <w:tmpl w:val="8EF4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5548E"/>
    <w:multiLevelType w:val="multilevel"/>
    <w:tmpl w:val="493A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F1B3B"/>
    <w:multiLevelType w:val="hybridMultilevel"/>
    <w:tmpl w:val="ABEA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17492"/>
    <w:multiLevelType w:val="hybridMultilevel"/>
    <w:tmpl w:val="8DCEB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14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35"/>
    <w:rsid w:val="000019EF"/>
    <w:rsid w:val="000024E5"/>
    <w:rsid w:val="0000484A"/>
    <w:rsid w:val="000066D6"/>
    <w:rsid w:val="0000769A"/>
    <w:rsid w:val="000121DB"/>
    <w:rsid w:val="00013853"/>
    <w:rsid w:val="000241B8"/>
    <w:rsid w:val="00025340"/>
    <w:rsid w:val="000263E2"/>
    <w:rsid w:val="00040A6A"/>
    <w:rsid w:val="00047160"/>
    <w:rsid w:val="00053908"/>
    <w:rsid w:val="00061BFF"/>
    <w:rsid w:val="00073E05"/>
    <w:rsid w:val="000828DA"/>
    <w:rsid w:val="000A17EC"/>
    <w:rsid w:val="000A4651"/>
    <w:rsid w:val="000A7C84"/>
    <w:rsid w:val="000B05DA"/>
    <w:rsid w:val="000B6E38"/>
    <w:rsid w:val="000C0EB1"/>
    <w:rsid w:val="000C1C4F"/>
    <w:rsid w:val="000C2950"/>
    <w:rsid w:val="000C4A7D"/>
    <w:rsid w:val="000D0351"/>
    <w:rsid w:val="000D4996"/>
    <w:rsid w:val="000E0A94"/>
    <w:rsid w:val="000E19EA"/>
    <w:rsid w:val="000E6FDE"/>
    <w:rsid w:val="000E790B"/>
    <w:rsid w:val="000F003F"/>
    <w:rsid w:val="00101072"/>
    <w:rsid w:val="001070E0"/>
    <w:rsid w:val="0012065B"/>
    <w:rsid w:val="00121F1C"/>
    <w:rsid w:val="001249A6"/>
    <w:rsid w:val="00127034"/>
    <w:rsid w:val="00127BB4"/>
    <w:rsid w:val="00130D62"/>
    <w:rsid w:val="00135B6F"/>
    <w:rsid w:val="00142FCF"/>
    <w:rsid w:val="001523AC"/>
    <w:rsid w:val="00153F0E"/>
    <w:rsid w:val="00154F13"/>
    <w:rsid w:val="00173D6E"/>
    <w:rsid w:val="001A2EFB"/>
    <w:rsid w:val="001A31E6"/>
    <w:rsid w:val="001A51DE"/>
    <w:rsid w:val="001B40AB"/>
    <w:rsid w:val="001C3CB7"/>
    <w:rsid w:val="001D4292"/>
    <w:rsid w:val="001E0AC2"/>
    <w:rsid w:val="001F7F79"/>
    <w:rsid w:val="00200A62"/>
    <w:rsid w:val="00203055"/>
    <w:rsid w:val="00220D50"/>
    <w:rsid w:val="002274B1"/>
    <w:rsid w:val="0023387C"/>
    <w:rsid w:val="00237FE2"/>
    <w:rsid w:val="0026370C"/>
    <w:rsid w:val="00266FF5"/>
    <w:rsid w:val="00277FC7"/>
    <w:rsid w:val="002A15AF"/>
    <w:rsid w:val="002A7D98"/>
    <w:rsid w:val="002B7E79"/>
    <w:rsid w:val="002C7E3F"/>
    <w:rsid w:val="002E54D7"/>
    <w:rsid w:val="002F0586"/>
    <w:rsid w:val="002F1C0B"/>
    <w:rsid w:val="002F330E"/>
    <w:rsid w:val="00303EB1"/>
    <w:rsid w:val="003310E0"/>
    <w:rsid w:val="00333980"/>
    <w:rsid w:val="003723D3"/>
    <w:rsid w:val="00376684"/>
    <w:rsid w:val="003766A5"/>
    <w:rsid w:val="00377476"/>
    <w:rsid w:val="0039044A"/>
    <w:rsid w:val="00394F49"/>
    <w:rsid w:val="0039710C"/>
    <w:rsid w:val="003A3361"/>
    <w:rsid w:val="003D37C3"/>
    <w:rsid w:val="003E4CE7"/>
    <w:rsid w:val="00401635"/>
    <w:rsid w:val="00406412"/>
    <w:rsid w:val="00414C02"/>
    <w:rsid w:val="00421D68"/>
    <w:rsid w:val="004233E5"/>
    <w:rsid w:val="00423BDF"/>
    <w:rsid w:val="004241DE"/>
    <w:rsid w:val="00431E1F"/>
    <w:rsid w:val="00465191"/>
    <w:rsid w:val="00472331"/>
    <w:rsid w:val="004723B0"/>
    <w:rsid w:val="00482538"/>
    <w:rsid w:val="004911C0"/>
    <w:rsid w:val="004933F0"/>
    <w:rsid w:val="004A276A"/>
    <w:rsid w:val="004B0A98"/>
    <w:rsid w:val="004C0D1F"/>
    <w:rsid w:val="004C6430"/>
    <w:rsid w:val="004E48AF"/>
    <w:rsid w:val="004F65B6"/>
    <w:rsid w:val="00543816"/>
    <w:rsid w:val="0055031C"/>
    <w:rsid w:val="00570F2E"/>
    <w:rsid w:val="0057151F"/>
    <w:rsid w:val="0057460C"/>
    <w:rsid w:val="00575861"/>
    <w:rsid w:val="00583D7E"/>
    <w:rsid w:val="00584434"/>
    <w:rsid w:val="00586DC6"/>
    <w:rsid w:val="00587210"/>
    <w:rsid w:val="0059070D"/>
    <w:rsid w:val="00591A62"/>
    <w:rsid w:val="005936F0"/>
    <w:rsid w:val="00593F58"/>
    <w:rsid w:val="005A42C0"/>
    <w:rsid w:val="005B1A41"/>
    <w:rsid w:val="005B347F"/>
    <w:rsid w:val="005D0F5B"/>
    <w:rsid w:val="005E6A97"/>
    <w:rsid w:val="005E797F"/>
    <w:rsid w:val="0060132C"/>
    <w:rsid w:val="00603112"/>
    <w:rsid w:val="0064621C"/>
    <w:rsid w:val="00652720"/>
    <w:rsid w:val="006530EE"/>
    <w:rsid w:val="0065619F"/>
    <w:rsid w:val="006565D4"/>
    <w:rsid w:val="006621C9"/>
    <w:rsid w:val="00665E71"/>
    <w:rsid w:val="00666AA0"/>
    <w:rsid w:val="00690DF3"/>
    <w:rsid w:val="006914FB"/>
    <w:rsid w:val="00691989"/>
    <w:rsid w:val="00695D0E"/>
    <w:rsid w:val="006A1E09"/>
    <w:rsid w:val="006A6669"/>
    <w:rsid w:val="006D2A92"/>
    <w:rsid w:val="00703119"/>
    <w:rsid w:val="0070410C"/>
    <w:rsid w:val="00704D95"/>
    <w:rsid w:val="00706746"/>
    <w:rsid w:val="007105CE"/>
    <w:rsid w:val="00724A95"/>
    <w:rsid w:val="00733BD7"/>
    <w:rsid w:val="007424DF"/>
    <w:rsid w:val="00747653"/>
    <w:rsid w:val="0075543B"/>
    <w:rsid w:val="00761683"/>
    <w:rsid w:val="007626CC"/>
    <w:rsid w:val="00765083"/>
    <w:rsid w:val="00765229"/>
    <w:rsid w:val="00765390"/>
    <w:rsid w:val="00765653"/>
    <w:rsid w:val="00765760"/>
    <w:rsid w:val="00772B29"/>
    <w:rsid w:val="00776D78"/>
    <w:rsid w:val="007A389B"/>
    <w:rsid w:val="007A3F3B"/>
    <w:rsid w:val="007A5E42"/>
    <w:rsid w:val="007B2AB2"/>
    <w:rsid w:val="007B5B10"/>
    <w:rsid w:val="007C6C97"/>
    <w:rsid w:val="007C6ED1"/>
    <w:rsid w:val="007D4B18"/>
    <w:rsid w:val="007D4C63"/>
    <w:rsid w:val="007E4E0C"/>
    <w:rsid w:val="007F6CA6"/>
    <w:rsid w:val="007F7EF4"/>
    <w:rsid w:val="00806EFA"/>
    <w:rsid w:val="008103A7"/>
    <w:rsid w:val="008123D8"/>
    <w:rsid w:val="008245DC"/>
    <w:rsid w:val="008325B4"/>
    <w:rsid w:val="008339D9"/>
    <w:rsid w:val="0083447D"/>
    <w:rsid w:val="00836377"/>
    <w:rsid w:val="008368B4"/>
    <w:rsid w:val="00846338"/>
    <w:rsid w:val="008519B3"/>
    <w:rsid w:val="008545ED"/>
    <w:rsid w:val="00856C0C"/>
    <w:rsid w:val="00861D33"/>
    <w:rsid w:val="00864852"/>
    <w:rsid w:val="00875BA0"/>
    <w:rsid w:val="00875CD0"/>
    <w:rsid w:val="00881C7C"/>
    <w:rsid w:val="00890BCC"/>
    <w:rsid w:val="0089259B"/>
    <w:rsid w:val="008A2A9E"/>
    <w:rsid w:val="008C1DB0"/>
    <w:rsid w:val="008C303F"/>
    <w:rsid w:val="008C5070"/>
    <w:rsid w:val="008C6D8C"/>
    <w:rsid w:val="008E6DD7"/>
    <w:rsid w:val="008F07C2"/>
    <w:rsid w:val="00905BBC"/>
    <w:rsid w:val="009202A0"/>
    <w:rsid w:val="00933266"/>
    <w:rsid w:val="00933AB9"/>
    <w:rsid w:val="00934F8E"/>
    <w:rsid w:val="0093683C"/>
    <w:rsid w:val="009371B5"/>
    <w:rsid w:val="009547A3"/>
    <w:rsid w:val="00955B6A"/>
    <w:rsid w:val="00960CA6"/>
    <w:rsid w:val="009642B2"/>
    <w:rsid w:val="0096723F"/>
    <w:rsid w:val="009720C1"/>
    <w:rsid w:val="00984235"/>
    <w:rsid w:val="009B4C62"/>
    <w:rsid w:val="009D0F3F"/>
    <w:rsid w:val="009D15F6"/>
    <w:rsid w:val="009D48F5"/>
    <w:rsid w:val="009F0ACD"/>
    <w:rsid w:val="009F6DC5"/>
    <w:rsid w:val="00A02667"/>
    <w:rsid w:val="00A14997"/>
    <w:rsid w:val="00A344DC"/>
    <w:rsid w:val="00A35A24"/>
    <w:rsid w:val="00A36F3F"/>
    <w:rsid w:val="00A412BE"/>
    <w:rsid w:val="00A442D9"/>
    <w:rsid w:val="00A44A4C"/>
    <w:rsid w:val="00A4701C"/>
    <w:rsid w:val="00A53CEA"/>
    <w:rsid w:val="00A55084"/>
    <w:rsid w:val="00A61C0E"/>
    <w:rsid w:val="00A6200B"/>
    <w:rsid w:val="00A80241"/>
    <w:rsid w:val="00A8627F"/>
    <w:rsid w:val="00AA3F38"/>
    <w:rsid w:val="00AA7279"/>
    <w:rsid w:val="00AB4B1A"/>
    <w:rsid w:val="00AB72AC"/>
    <w:rsid w:val="00AC110D"/>
    <w:rsid w:val="00AC3AF2"/>
    <w:rsid w:val="00AC61FF"/>
    <w:rsid w:val="00AC68B1"/>
    <w:rsid w:val="00AD0826"/>
    <w:rsid w:val="00AD15AF"/>
    <w:rsid w:val="00AD2A70"/>
    <w:rsid w:val="00AE1824"/>
    <w:rsid w:val="00AE7EBE"/>
    <w:rsid w:val="00AF74B3"/>
    <w:rsid w:val="00B12BE1"/>
    <w:rsid w:val="00B139DB"/>
    <w:rsid w:val="00B2085D"/>
    <w:rsid w:val="00B31114"/>
    <w:rsid w:val="00B31582"/>
    <w:rsid w:val="00B431F0"/>
    <w:rsid w:val="00B522E2"/>
    <w:rsid w:val="00B573A2"/>
    <w:rsid w:val="00B62FCC"/>
    <w:rsid w:val="00B64451"/>
    <w:rsid w:val="00B66019"/>
    <w:rsid w:val="00BA2CDB"/>
    <w:rsid w:val="00BB2AA6"/>
    <w:rsid w:val="00BC3AFB"/>
    <w:rsid w:val="00BD7CCE"/>
    <w:rsid w:val="00BE3399"/>
    <w:rsid w:val="00BE35C9"/>
    <w:rsid w:val="00BE43AF"/>
    <w:rsid w:val="00BF0644"/>
    <w:rsid w:val="00C06F06"/>
    <w:rsid w:val="00C07DA2"/>
    <w:rsid w:val="00C13A92"/>
    <w:rsid w:val="00C21AF1"/>
    <w:rsid w:val="00C2798C"/>
    <w:rsid w:val="00C320B4"/>
    <w:rsid w:val="00C422F4"/>
    <w:rsid w:val="00C63962"/>
    <w:rsid w:val="00C668BA"/>
    <w:rsid w:val="00C7481C"/>
    <w:rsid w:val="00C75675"/>
    <w:rsid w:val="00CD25A1"/>
    <w:rsid w:val="00CD4011"/>
    <w:rsid w:val="00CD486C"/>
    <w:rsid w:val="00D06CB9"/>
    <w:rsid w:val="00D11AF3"/>
    <w:rsid w:val="00D141CE"/>
    <w:rsid w:val="00D14385"/>
    <w:rsid w:val="00D351FB"/>
    <w:rsid w:val="00D37B57"/>
    <w:rsid w:val="00D514F5"/>
    <w:rsid w:val="00D569E0"/>
    <w:rsid w:val="00D60488"/>
    <w:rsid w:val="00D674C7"/>
    <w:rsid w:val="00D745BA"/>
    <w:rsid w:val="00DA5169"/>
    <w:rsid w:val="00DB43D0"/>
    <w:rsid w:val="00DC039F"/>
    <w:rsid w:val="00DD1A52"/>
    <w:rsid w:val="00DE1EA0"/>
    <w:rsid w:val="00DE6815"/>
    <w:rsid w:val="00DF0A60"/>
    <w:rsid w:val="00DF45E8"/>
    <w:rsid w:val="00E11BA5"/>
    <w:rsid w:val="00E1379F"/>
    <w:rsid w:val="00E1745F"/>
    <w:rsid w:val="00E1749E"/>
    <w:rsid w:val="00E21FE8"/>
    <w:rsid w:val="00E2545E"/>
    <w:rsid w:val="00E3356B"/>
    <w:rsid w:val="00E45158"/>
    <w:rsid w:val="00E46D77"/>
    <w:rsid w:val="00E554ED"/>
    <w:rsid w:val="00E55E1F"/>
    <w:rsid w:val="00E6796A"/>
    <w:rsid w:val="00E734CE"/>
    <w:rsid w:val="00E73F80"/>
    <w:rsid w:val="00E83E89"/>
    <w:rsid w:val="00E84D85"/>
    <w:rsid w:val="00EA1D54"/>
    <w:rsid w:val="00EA7CB3"/>
    <w:rsid w:val="00EB3C14"/>
    <w:rsid w:val="00EC273A"/>
    <w:rsid w:val="00EC72BF"/>
    <w:rsid w:val="00ED25DF"/>
    <w:rsid w:val="00ED450B"/>
    <w:rsid w:val="00EE50EE"/>
    <w:rsid w:val="00F2217A"/>
    <w:rsid w:val="00F329B5"/>
    <w:rsid w:val="00F449FD"/>
    <w:rsid w:val="00F464E8"/>
    <w:rsid w:val="00F53717"/>
    <w:rsid w:val="00F5603C"/>
    <w:rsid w:val="00F6697A"/>
    <w:rsid w:val="00F7046B"/>
    <w:rsid w:val="00F72C16"/>
    <w:rsid w:val="00F81F18"/>
    <w:rsid w:val="00F8445D"/>
    <w:rsid w:val="00FA1131"/>
    <w:rsid w:val="00FB0085"/>
    <w:rsid w:val="00FC0672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16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1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6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1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16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1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n">
    <w:name w:val="mn"/>
    <w:basedOn w:val="a0"/>
    <w:rsid w:val="008A2A9E"/>
  </w:style>
  <w:style w:type="character" w:styleId="a4">
    <w:name w:val="Emphasis"/>
    <w:basedOn w:val="a0"/>
    <w:uiPriority w:val="20"/>
    <w:qFormat/>
    <w:rsid w:val="008A2A9E"/>
    <w:rPr>
      <w:i/>
      <w:iCs/>
    </w:rPr>
  </w:style>
  <w:style w:type="character" w:customStyle="1" w:styleId="gxst-emph">
    <w:name w:val="gxst-emph"/>
    <w:basedOn w:val="a0"/>
    <w:rsid w:val="008A2A9E"/>
  </w:style>
  <w:style w:type="paragraph" w:styleId="a5">
    <w:name w:val="Normal (Web)"/>
    <w:basedOn w:val="a"/>
    <w:uiPriority w:val="99"/>
    <w:semiHidden/>
    <w:unhideWhenUsed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">
    <w:name w:val="ts-переход"/>
    <w:basedOn w:val="a0"/>
    <w:rsid w:val="00861D33"/>
  </w:style>
  <w:style w:type="paragraph" w:styleId="a6">
    <w:name w:val="Balloon Text"/>
    <w:basedOn w:val="a"/>
    <w:link w:val="a7"/>
    <w:uiPriority w:val="99"/>
    <w:semiHidden/>
    <w:unhideWhenUsed/>
    <w:rsid w:val="008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3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C6ED1"/>
    <w:rPr>
      <w:b/>
      <w:bCs/>
    </w:rPr>
  </w:style>
  <w:style w:type="character" w:customStyle="1" w:styleId="term">
    <w:name w:val="term"/>
    <w:basedOn w:val="a0"/>
    <w:rsid w:val="001A31E6"/>
  </w:style>
  <w:style w:type="paragraph" w:styleId="a9">
    <w:name w:val="List Paragraph"/>
    <w:basedOn w:val="a"/>
    <w:uiPriority w:val="34"/>
    <w:qFormat/>
    <w:rsid w:val="0083637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2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45E"/>
  </w:style>
  <w:style w:type="paragraph" w:styleId="ac">
    <w:name w:val="footer"/>
    <w:basedOn w:val="a"/>
    <w:link w:val="ad"/>
    <w:uiPriority w:val="99"/>
    <w:unhideWhenUsed/>
    <w:rsid w:val="00E2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16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1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6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1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16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1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n">
    <w:name w:val="mn"/>
    <w:basedOn w:val="a0"/>
    <w:rsid w:val="008A2A9E"/>
  </w:style>
  <w:style w:type="character" w:styleId="a4">
    <w:name w:val="Emphasis"/>
    <w:basedOn w:val="a0"/>
    <w:uiPriority w:val="20"/>
    <w:qFormat/>
    <w:rsid w:val="008A2A9E"/>
    <w:rPr>
      <w:i/>
      <w:iCs/>
    </w:rPr>
  </w:style>
  <w:style w:type="character" w:customStyle="1" w:styleId="gxst-emph">
    <w:name w:val="gxst-emph"/>
    <w:basedOn w:val="a0"/>
    <w:rsid w:val="008A2A9E"/>
  </w:style>
  <w:style w:type="paragraph" w:styleId="a5">
    <w:name w:val="Normal (Web)"/>
    <w:basedOn w:val="a"/>
    <w:uiPriority w:val="99"/>
    <w:semiHidden/>
    <w:unhideWhenUsed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">
    <w:name w:val="ts-переход"/>
    <w:basedOn w:val="a0"/>
    <w:rsid w:val="00861D33"/>
  </w:style>
  <w:style w:type="paragraph" w:styleId="a6">
    <w:name w:val="Balloon Text"/>
    <w:basedOn w:val="a"/>
    <w:link w:val="a7"/>
    <w:uiPriority w:val="99"/>
    <w:semiHidden/>
    <w:unhideWhenUsed/>
    <w:rsid w:val="008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3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C6ED1"/>
    <w:rPr>
      <w:b/>
      <w:bCs/>
    </w:rPr>
  </w:style>
  <w:style w:type="character" w:customStyle="1" w:styleId="term">
    <w:name w:val="term"/>
    <w:basedOn w:val="a0"/>
    <w:rsid w:val="001A31E6"/>
  </w:style>
  <w:style w:type="paragraph" w:styleId="a9">
    <w:name w:val="List Paragraph"/>
    <w:basedOn w:val="a"/>
    <w:uiPriority w:val="34"/>
    <w:qFormat/>
    <w:rsid w:val="0083637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2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45E"/>
  </w:style>
  <w:style w:type="paragraph" w:styleId="ac">
    <w:name w:val="footer"/>
    <w:basedOn w:val="a"/>
    <w:link w:val="ad"/>
    <w:uiPriority w:val="99"/>
    <w:unhideWhenUsed/>
    <w:rsid w:val="00E2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0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1716</Words>
  <Characters>11397</Characters>
  <Application>Microsoft Office Word</Application>
  <DocSecurity>0</DocSecurity>
  <Lines>219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2020-10-15T08:47:00Z</dcterms:created>
  <dcterms:modified xsi:type="dcterms:W3CDTF">2020-10-15T19:34:00Z</dcterms:modified>
</cp:coreProperties>
</file>