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1F" w:rsidRPr="00A2211F" w:rsidRDefault="00A2211F" w:rsidP="00A2211F">
      <w:pPr>
        <w:shd w:val="clear" w:color="auto" w:fill="FFFFFF"/>
        <w:spacing w:before="180" w:after="18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A2211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Горячие и холодные </w:t>
      </w:r>
      <w:proofErr w:type="spellStart"/>
      <w:r w:rsidRPr="00A2211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криптовалютные</w:t>
      </w:r>
      <w:proofErr w:type="spellEnd"/>
      <w:r w:rsidRPr="00A2211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кошельки: какой выбрать и как создать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 xml:space="preserve">Проведение операций с </w:t>
      </w:r>
      <w:proofErr w:type="spellStart"/>
      <w:r w:rsidRPr="00A2211F">
        <w:rPr>
          <w:rFonts w:ascii="Arial" w:hAnsi="Arial" w:cs="Arial"/>
          <w:color w:val="000000"/>
        </w:rPr>
        <w:t>криптовалютой</w:t>
      </w:r>
      <w:proofErr w:type="spellEnd"/>
      <w:r w:rsidRPr="00A2211F">
        <w:rPr>
          <w:rFonts w:ascii="Arial" w:hAnsi="Arial" w:cs="Arial"/>
          <w:color w:val="000000"/>
        </w:rPr>
        <w:t xml:space="preserve"> невозможно без специального кошелька. Планируете ли вы пользоваться </w:t>
      </w:r>
      <w:proofErr w:type="spellStart"/>
      <w:r w:rsidRPr="00A2211F">
        <w:rPr>
          <w:rFonts w:ascii="Arial" w:hAnsi="Arial" w:cs="Arial"/>
          <w:color w:val="000000"/>
        </w:rPr>
        <w:t>биткоином</w:t>
      </w:r>
      <w:proofErr w:type="spellEnd"/>
      <w:r w:rsidRPr="00A2211F">
        <w:rPr>
          <w:rFonts w:ascii="Arial" w:hAnsi="Arial" w:cs="Arial"/>
          <w:color w:val="000000"/>
        </w:rPr>
        <w:t xml:space="preserve">, </w:t>
      </w:r>
      <w:proofErr w:type="spellStart"/>
      <w:r w:rsidRPr="00A2211F">
        <w:rPr>
          <w:rFonts w:ascii="Arial" w:hAnsi="Arial" w:cs="Arial"/>
          <w:color w:val="000000"/>
        </w:rPr>
        <w:t>лайткоином</w:t>
      </w:r>
      <w:proofErr w:type="spellEnd"/>
      <w:r w:rsidRPr="00A2211F">
        <w:rPr>
          <w:rFonts w:ascii="Arial" w:hAnsi="Arial" w:cs="Arial"/>
          <w:color w:val="000000"/>
        </w:rPr>
        <w:t xml:space="preserve"> или любой другой электронной валютой, сначала необходимо создать холодный или горячий </w:t>
      </w:r>
      <w:proofErr w:type="spellStart"/>
      <w:r w:rsidRPr="00A2211F">
        <w:rPr>
          <w:rFonts w:ascii="Arial" w:hAnsi="Arial" w:cs="Arial"/>
          <w:color w:val="000000"/>
        </w:rPr>
        <w:t>криптовалютный</w:t>
      </w:r>
      <w:proofErr w:type="spellEnd"/>
      <w:r w:rsidRPr="00A2211F">
        <w:rPr>
          <w:rFonts w:ascii="Arial" w:hAnsi="Arial" w:cs="Arial"/>
          <w:color w:val="000000"/>
        </w:rPr>
        <w:t xml:space="preserve"> кошелек. Чтобы понять, какой вариант </w:t>
      </w:r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>подойдет</w:t>
      </w:r>
      <w:r w:rsidRPr="00A2211F">
        <w:rPr>
          <w:rFonts w:ascii="Arial" w:hAnsi="Arial" w:cs="Arial"/>
          <w:color w:val="000000"/>
        </w:rPr>
        <w:t xml:space="preserve"> именно вам, эксперты </w:t>
      </w:r>
      <w:proofErr w:type="spellStart"/>
      <w:r w:rsidRPr="00A2211F">
        <w:rPr>
          <w:rFonts w:ascii="Arial" w:hAnsi="Arial" w:cs="Arial"/>
          <w:color w:val="000000"/>
        </w:rPr>
        <w:t>Merehead</w:t>
      </w:r>
      <w:proofErr w:type="spellEnd"/>
      <w:r w:rsidRPr="00A2211F">
        <w:rPr>
          <w:rFonts w:ascii="Arial" w:hAnsi="Arial" w:cs="Arial"/>
          <w:color w:val="000000"/>
        </w:rPr>
        <w:t xml:space="preserve"> помогут разобраться в их особенностях.</w:t>
      </w:r>
    </w:p>
    <w:p w:rsidR="00A2211F" w:rsidRPr="00A2211F" w:rsidRDefault="00A2211F" w:rsidP="00A2211F">
      <w:pPr>
        <w:pStyle w:val="2"/>
        <w:shd w:val="clear" w:color="auto" w:fill="FFFFFF"/>
        <w:spacing w:before="360" w:after="120" w:line="42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b/>
          <w:bCs/>
          <w:color w:val="000000"/>
          <w:sz w:val="24"/>
          <w:szCs w:val="24"/>
        </w:rPr>
        <w:t>Чем отличается горячий кошелек от холодного?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 xml:space="preserve">Если вы только планируете заняться </w:t>
      </w:r>
      <w:proofErr w:type="spellStart"/>
      <w:r w:rsidRPr="00A2211F">
        <w:rPr>
          <w:rFonts w:ascii="Arial" w:hAnsi="Arial" w:cs="Arial"/>
          <w:color w:val="000000"/>
        </w:rPr>
        <w:t>криптовалютой</w:t>
      </w:r>
      <w:proofErr w:type="spellEnd"/>
      <w:r w:rsidRPr="00A2211F">
        <w:rPr>
          <w:rFonts w:ascii="Arial" w:hAnsi="Arial" w:cs="Arial"/>
          <w:color w:val="000000"/>
        </w:rPr>
        <w:t>, один из важнейших вопросов, которые необходимо решить, это </w:t>
      </w:r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>безопасное хранение</w:t>
      </w:r>
      <w:r w:rsidRPr="00A2211F">
        <w:rPr>
          <w:rFonts w:ascii="Arial" w:hAnsi="Arial" w:cs="Arial"/>
          <w:color w:val="000000"/>
        </w:rPr>
        <w:t xml:space="preserve"> электронных средств. Для этого вам понадобится </w:t>
      </w:r>
      <w:proofErr w:type="spellStart"/>
      <w:r w:rsidRPr="00A2211F">
        <w:rPr>
          <w:rFonts w:ascii="Arial" w:hAnsi="Arial" w:cs="Arial"/>
          <w:color w:val="000000"/>
        </w:rPr>
        <w:t>криптокошелек</w:t>
      </w:r>
      <w:proofErr w:type="spellEnd"/>
      <w:r w:rsidRPr="00A2211F">
        <w:rPr>
          <w:rFonts w:ascii="Arial" w:hAnsi="Arial" w:cs="Arial"/>
          <w:color w:val="000000"/>
        </w:rPr>
        <w:t xml:space="preserve">, который может быть горячим и холодным. Часто инвесторы применяют оба вида кошельков для операций с </w:t>
      </w:r>
      <w:proofErr w:type="spellStart"/>
      <w:r w:rsidRPr="00A2211F">
        <w:rPr>
          <w:rFonts w:ascii="Arial" w:hAnsi="Arial" w:cs="Arial"/>
          <w:color w:val="000000"/>
        </w:rPr>
        <w:t>криптовалютой</w:t>
      </w:r>
      <w:proofErr w:type="spellEnd"/>
      <w:r w:rsidRPr="00A2211F">
        <w:rPr>
          <w:rFonts w:ascii="Arial" w:hAnsi="Arial" w:cs="Arial"/>
          <w:color w:val="000000"/>
        </w:rPr>
        <w:t>.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A2211F">
        <w:rPr>
          <w:rFonts w:ascii="Arial" w:hAnsi="Arial" w:cs="Arial"/>
          <w:b/>
          <w:bCs/>
          <w:color w:val="000000"/>
          <w:bdr w:val="none" w:sz="0" w:space="0" w:color="auto" w:frame="1"/>
        </w:rPr>
        <w:t>Hot</w:t>
      </w:r>
      <w:proofErr w:type="spellEnd"/>
      <w:r w:rsidRPr="00A2211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2211F">
        <w:rPr>
          <w:rFonts w:ascii="Arial" w:hAnsi="Arial" w:cs="Arial"/>
          <w:b/>
          <w:bCs/>
          <w:color w:val="000000"/>
          <w:bdr w:val="none" w:sz="0" w:space="0" w:color="auto" w:frame="1"/>
        </w:rPr>
        <w:t>Wallet</w:t>
      </w:r>
      <w:proofErr w:type="spellEnd"/>
      <w:r w:rsidRPr="00A2211F">
        <w:rPr>
          <w:rFonts w:ascii="Arial" w:hAnsi="Arial" w:cs="Arial"/>
          <w:color w:val="000000"/>
        </w:rPr>
        <w:t xml:space="preserve"> – это горячий </w:t>
      </w:r>
      <w:proofErr w:type="spellStart"/>
      <w:r w:rsidRPr="00A2211F">
        <w:rPr>
          <w:rFonts w:ascii="Arial" w:hAnsi="Arial" w:cs="Arial"/>
          <w:color w:val="000000"/>
        </w:rPr>
        <w:t>криптовалютный</w:t>
      </w:r>
      <w:proofErr w:type="spellEnd"/>
      <w:r w:rsidRPr="00A2211F">
        <w:rPr>
          <w:rFonts w:ascii="Arial" w:hAnsi="Arial" w:cs="Arial"/>
          <w:color w:val="000000"/>
        </w:rPr>
        <w:t xml:space="preserve"> кошелек, который имеет постоянное подключение к интернету. Бывают мобильными, </w:t>
      </w:r>
      <w:proofErr w:type="spellStart"/>
      <w:r w:rsidRPr="00A2211F">
        <w:rPr>
          <w:rFonts w:ascii="Arial" w:hAnsi="Arial" w:cs="Arial"/>
          <w:color w:val="000000"/>
        </w:rPr>
        <w:t>десктопными</w:t>
      </w:r>
      <w:proofErr w:type="spellEnd"/>
      <w:r w:rsidRPr="00A2211F">
        <w:rPr>
          <w:rFonts w:ascii="Arial" w:hAnsi="Arial" w:cs="Arial"/>
          <w:color w:val="000000"/>
        </w:rPr>
        <w:t xml:space="preserve"> или могут работать прямо из браузера. Позволяют мгновенно купить или продать монеты и </w:t>
      </w:r>
      <w:proofErr w:type="spellStart"/>
      <w:r w:rsidRPr="00A2211F">
        <w:rPr>
          <w:rFonts w:ascii="Arial" w:hAnsi="Arial" w:cs="Arial"/>
          <w:color w:val="000000"/>
        </w:rPr>
        <w:t>токены</w:t>
      </w:r>
      <w:proofErr w:type="spellEnd"/>
      <w:r w:rsidRPr="00A2211F">
        <w:rPr>
          <w:rFonts w:ascii="Arial" w:hAnsi="Arial" w:cs="Arial"/>
          <w:color w:val="000000"/>
        </w:rPr>
        <w:t xml:space="preserve"> без необходимости выполнения дополнительных настроек.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A2211F">
        <w:rPr>
          <w:rFonts w:ascii="Arial" w:hAnsi="Arial" w:cs="Arial"/>
          <w:b/>
          <w:bCs/>
          <w:color w:val="000000"/>
          <w:bdr w:val="none" w:sz="0" w:space="0" w:color="auto" w:frame="1"/>
        </w:rPr>
        <w:t>Cold</w:t>
      </w:r>
      <w:proofErr w:type="spellEnd"/>
      <w:r w:rsidRPr="00A2211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2211F">
        <w:rPr>
          <w:rFonts w:ascii="Arial" w:hAnsi="Arial" w:cs="Arial"/>
          <w:b/>
          <w:bCs/>
          <w:color w:val="000000"/>
          <w:bdr w:val="none" w:sz="0" w:space="0" w:color="auto" w:frame="1"/>
        </w:rPr>
        <w:t>Storage</w:t>
      </w:r>
      <w:proofErr w:type="spellEnd"/>
      <w:r w:rsidRPr="00A2211F">
        <w:rPr>
          <w:rFonts w:ascii="Arial" w:hAnsi="Arial" w:cs="Arial"/>
          <w:color w:val="000000"/>
        </w:rPr>
        <w:t xml:space="preserve"> – холодный кошелек, который не имеет постоянного подключения к интернету. Подключение к сети осуществляется только на несколько секунд в момент непосредственного осуществления транзакции. Подразумевает хранение валюты в </w:t>
      </w:r>
      <w:proofErr w:type="spellStart"/>
      <w:r w:rsidRPr="00A2211F">
        <w:rPr>
          <w:rFonts w:ascii="Arial" w:hAnsi="Arial" w:cs="Arial"/>
          <w:color w:val="000000"/>
        </w:rPr>
        <w:t>оффлайне</w:t>
      </w:r>
      <w:proofErr w:type="spellEnd"/>
      <w:r w:rsidRPr="00A2211F">
        <w:rPr>
          <w:rFonts w:ascii="Arial" w:hAnsi="Arial" w:cs="Arial"/>
          <w:color w:val="000000"/>
        </w:rPr>
        <w:t xml:space="preserve"> под защитой надежного персонального ключа.</w:t>
      </w:r>
    </w:p>
    <w:p w:rsidR="00A2211F" w:rsidRPr="00A2211F" w:rsidRDefault="00A2211F" w:rsidP="00A2211F">
      <w:pPr>
        <w:pStyle w:val="2"/>
        <w:shd w:val="clear" w:color="auto" w:fill="FFFFFF"/>
        <w:spacing w:before="360" w:after="120" w:line="42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b/>
          <w:bCs/>
          <w:color w:val="000000"/>
          <w:sz w:val="24"/>
          <w:szCs w:val="24"/>
        </w:rPr>
        <w:t xml:space="preserve">Особенности </w:t>
      </w:r>
      <w:proofErr w:type="spellStart"/>
      <w:r w:rsidRPr="00A2211F">
        <w:rPr>
          <w:rFonts w:ascii="Arial" w:hAnsi="Arial" w:cs="Arial"/>
          <w:b/>
          <w:bCs/>
          <w:color w:val="000000"/>
          <w:sz w:val="24"/>
          <w:szCs w:val="24"/>
        </w:rPr>
        <w:t>криптовалютных</w:t>
      </w:r>
      <w:proofErr w:type="spellEnd"/>
      <w:r w:rsidRPr="00A2211F">
        <w:rPr>
          <w:rFonts w:ascii="Arial" w:hAnsi="Arial" w:cs="Arial"/>
          <w:b/>
          <w:bCs/>
          <w:color w:val="000000"/>
          <w:sz w:val="24"/>
          <w:szCs w:val="24"/>
        </w:rPr>
        <w:t xml:space="preserve"> кошельков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 xml:space="preserve">Каждые </w:t>
      </w:r>
      <w:hyperlink r:id="rId5" w:tgtFrame="_blank" w:history="1"/>
      <w:r w:rsidRPr="00A2211F">
        <w:rPr>
          <w:rFonts w:ascii="Arial" w:hAnsi="Arial" w:cs="Arial"/>
          <w:color w:val="000000"/>
        </w:rPr>
        <w:t xml:space="preserve">имеют свои преимущества и недостатки, а также различные возможности использования. Мы подготовили для вас основной список их особенностей. Это позволит принять взвешенное решение, какой </w:t>
      </w:r>
      <w:proofErr w:type="spellStart"/>
      <w:r w:rsidRPr="00A2211F">
        <w:rPr>
          <w:rFonts w:ascii="Arial" w:hAnsi="Arial" w:cs="Arial"/>
          <w:color w:val="000000"/>
        </w:rPr>
        <w:t>криптовалютный</w:t>
      </w:r>
      <w:proofErr w:type="spellEnd"/>
      <w:r w:rsidRPr="00A2211F">
        <w:rPr>
          <w:rFonts w:ascii="Arial" w:hAnsi="Arial" w:cs="Arial"/>
          <w:color w:val="000000"/>
        </w:rPr>
        <w:t xml:space="preserve"> кошелек создавать – горячий и холодный. Если вы используете </w:t>
      </w:r>
      <w:proofErr w:type="spellStart"/>
      <w:r w:rsidRPr="00A2211F">
        <w:rPr>
          <w:rFonts w:ascii="Arial" w:hAnsi="Arial" w:cs="Arial"/>
          <w:color w:val="000000"/>
        </w:rPr>
        <w:t>криптовалюту</w:t>
      </w:r>
      <w:proofErr w:type="spellEnd"/>
      <w:r w:rsidRPr="00A2211F">
        <w:rPr>
          <w:rFonts w:ascii="Arial" w:hAnsi="Arial" w:cs="Arial"/>
          <w:color w:val="000000"/>
        </w:rPr>
        <w:t xml:space="preserve"> для разных целей, вам могут потребоваться оба варианта сразу.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b/>
          <w:bCs/>
          <w:color w:val="000000"/>
          <w:bdr w:val="none" w:sz="0" w:space="0" w:color="auto" w:frame="1"/>
        </w:rPr>
        <w:t>Плюсы холодных кошельков:</w:t>
      </w:r>
    </w:p>
    <w:p w:rsidR="00A2211F" w:rsidRPr="00A2211F" w:rsidRDefault="00A2211F" w:rsidP="00A221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возможность создания резервных копий;</w:t>
      </w:r>
    </w:p>
    <w:p w:rsidR="00A2211F" w:rsidRPr="00A2211F" w:rsidRDefault="00A2211F" w:rsidP="00A221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максимальный уровень защиты от взлома;</w:t>
      </w:r>
    </w:p>
    <w:p w:rsidR="00A2211F" w:rsidRPr="00A2211F" w:rsidRDefault="00A2211F" w:rsidP="00A221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подходит для хранения крупных сумм.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b/>
          <w:bCs/>
          <w:color w:val="000000"/>
          <w:bdr w:val="none" w:sz="0" w:space="0" w:color="auto" w:frame="1"/>
        </w:rPr>
        <w:t>Плюсы горячих кошельков:</w:t>
      </w:r>
    </w:p>
    <w:p w:rsidR="00A2211F" w:rsidRPr="00A2211F" w:rsidRDefault="00A2211F" w:rsidP="00A2211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быстрое проведение транзакций;</w:t>
      </w:r>
    </w:p>
    <w:p w:rsidR="00A2211F" w:rsidRPr="00A2211F" w:rsidRDefault="00A2211F" w:rsidP="00A2211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 xml:space="preserve">поддерживают большое количество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криптовалют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>;</w:t>
      </w:r>
    </w:p>
    <w:p w:rsidR="00A2211F" w:rsidRPr="00A2211F" w:rsidRDefault="00A2211F" w:rsidP="00A2211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 xml:space="preserve">идеально подходят для начинающих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майнеров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>, которые не располагают большими суммами.</w:t>
      </w:r>
    </w:p>
    <w:p w:rsidR="00A2211F" w:rsidRPr="00A2211F" w:rsidRDefault="00A2211F" w:rsidP="00A2211F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 xml:space="preserve">Основной минус </w:t>
      </w:r>
      <w:proofErr w:type="spellStart"/>
      <w:r w:rsidRPr="00A2211F">
        <w:rPr>
          <w:rFonts w:ascii="Arial" w:hAnsi="Arial" w:cs="Arial"/>
          <w:color w:val="000000"/>
        </w:rPr>
        <w:t>hot</w:t>
      </w:r>
      <w:proofErr w:type="spellEnd"/>
      <w:r w:rsidRPr="00A2211F">
        <w:rPr>
          <w:rFonts w:ascii="Arial" w:hAnsi="Arial" w:cs="Arial"/>
          <w:color w:val="000000"/>
        </w:rPr>
        <w:t xml:space="preserve"> </w:t>
      </w:r>
      <w:proofErr w:type="spellStart"/>
      <w:r w:rsidRPr="00A2211F">
        <w:rPr>
          <w:rFonts w:ascii="Arial" w:hAnsi="Arial" w:cs="Arial"/>
          <w:color w:val="000000"/>
        </w:rPr>
        <w:t>wallet</w:t>
      </w:r>
      <w:proofErr w:type="spellEnd"/>
      <w:r w:rsidRPr="00A2211F">
        <w:rPr>
          <w:rFonts w:ascii="Arial" w:hAnsi="Arial" w:cs="Arial"/>
          <w:color w:val="000000"/>
        </w:rPr>
        <w:t xml:space="preserve"> в том, что он не имеет настолько высокий уровень защиты, как холодный. Поэтому горячий кошелек используют для быстрых транзакций с небольшими суммами </w:t>
      </w:r>
      <w:proofErr w:type="spellStart"/>
      <w:r w:rsidRPr="00A2211F">
        <w:rPr>
          <w:rFonts w:ascii="Arial" w:hAnsi="Arial" w:cs="Arial"/>
          <w:color w:val="000000"/>
        </w:rPr>
        <w:t>криптовалюты</w:t>
      </w:r>
      <w:proofErr w:type="spellEnd"/>
      <w:r w:rsidRPr="00A2211F">
        <w:rPr>
          <w:rFonts w:ascii="Arial" w:hAnsi="Arial" w:cs="Arial"/>
          <w:color w:val="000000"/>
        </w:rPr>
        <w:t>.</w:t>
      </w:r>
    </w:p>
    <w:p w:rsidR="00A2211F" w:rsidRPr="00A2211F" w:rsidRDefault="00A2211F" w:rsidP="00A2211F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 xml:space="preserve">Холодный выбирают инвесторы для хранения крупных сумм. </w:t>
      </w:r>
      <w:proofErr w:type="spellStart"/>
      <w:r w:rsidRPr="00A2211F">
        <w:rPr>
          <w:rFonts w:ascii="Arial" w:hAnsi="Arial" w:cs="Arial"/>
          <w:color w:val="000000"/>
        </w:rPr>
        <w:t>Cold</w:t>
      </w:r>
      <w:proofErr w:type="spellEnd"/>
      <w:r w:rsidRPr="00A2211F">
        <w:rPr>
          <w:rFonts w:ascii="Arial" w:hAnsi="Arial" w:cs="Arial"/>
          <w:color w:val="000000"/>
        </w:rPr>
        <w:t xml:space="preserve"> </w:t>
      </w:r>
      <w:proofErr w:type="spellStart"/>
      <w:r w:rsidRPr="00A2211F">
        <w:rPr>
          <w:rFonts w:ascii="Arial" w:hAnsi="Arial" w:cs="Arial"/>
          <w:color w:val="000000"/>
        </w:rPr>
        <w:t>Storage</w:t>
      </w:r>
      <w:proofErr w:type="spellEnd"/>
      <w:r w:rsidRPr="00A2211F">
        <w:rPr>
          <w:rFonts w:ascii="Arial" w:hAnsi="Arial" w:cs="Arial"/>
          <w:color w:val="000000"/>
        </w:rPr>
        <w:t xml:space="preserve"> чаще представлены в аппаратном виде (жесткий диск для компьютера или отдельное устройство, на котором хранится вся информация). Быстрое осуществление </w:t>
      </w:r>
      <w:r w:rsidRPr="00A2211F">
        <w:rPr>
          <w:rFonts w:ascii="Arial" w:hAnsi="Arial" w:cs="Arial"/>
          <w:color w:val="000000"/>
        </w:rPr>
        <w:lastRenderedPageBreak/>
        <w:t xml:space="preserve">транзакций с учетом особенностей использования затруднительно, поэтому вариант идеален для длительного безопасного хранения </w:t>
      </w:r>
      <w:proofErr w:type="spellStart"/>
      <w:r w:rsidRPr="00A2211F">
        <w:rPr>
          <w:rFonts w:ascii="Arial" w:hAnsi="Arial" w:cs="Arial"/>
          <w:color w:val="000000"/>
        </w:rPr>
        <w:t>криптовалюты</w:t>
      </w:r>
      <w:proofErr w:type="spellEnd"/>
      <w:r w:rsidRPr="00A2211F">
        <w:rPr>
          <w:rFonts w:ascii="Arial" w:hAnsi="Arial" w:cs="Arial"/>
          <w:color w:val="000000"/>
        </w:rPr>
        <w:t>.</w:t>
      </w:r>
    </w:p>
    <w:p w:rsidR="00A2211F" w:rsidRPr="00A2211F" w:rsidRDefault="00A2211F" w:rsidP="00A2211F">
      <w:pPr>
        <w:pStyle w:val="2"/>
        <w:shd w:val="clear" w:color="auto" w:fill="FFFFFF"/>
        <w:spacing w:before="360" w:after="120" w:line="42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b/>
          <w:bCs/>
          <w:color w:val="000000"/>
          <w:sz w:val="24"/>
          <w:szCs w:val="24"/>
        </w:rPr>
        <w:t xml:space="preserve">Как создать горячий </w:t>
      </w:r>
      <w:proofErr w:type="spellStart"/>
      <w:r w:rsidRPr="00A2211F">
        <w:rPr>
          <w:rFonts w:ascii="Arial" w:hAnsi="Arial" w:cs="Arial"/>
          <w:b/>
          <w:bCs/>
          <w:color w:val="000000"/>
          <w:sz w:val="24"/>
          <w:szCs w:val="24"/>
        </w:rPr>
        <w:t>криптовалютный</w:t>
      </w:r>
      <w:proofErr w:type="spellEnd"/>
      <w:r w:rsidRPr="00A2211F">
        <w:rPr>
          <w:rFonts w:ascii="Arial" w:hAnsi="Arial" w:cs="Arial"/>
          <w:b/>
          <w:bCs/>
          <w:color w:val="000000"/>
          <w:sz w:val="24"/>
          <w:szCs w:val="24"/>
        </w:rPr>
        <w:t xml:space="preserve"> кошелек</w:t>
      </w:r>
    </w:p>
    <w:p w:rsidR="00A2211F" w:rsidRPr="00A2211F" w:rsidRDefault="00A2211F" w:rsidP="00A2211F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A2211F">
        <w:rPr>
          <w:rFonts w:ascii="Arial" w:hAnsi="Arial" w:cs="Arial"/>
          <w:color w:val="000000"/>
        </w:rPr>
        <w:t>Hot</w:t>
      </w:r>
      <w:proofErr w:type="spellEnd"/>
      <w:r w:rsidRPr="00A2211F">
        <w:rPr>
          <w:rFonts w:ascii="Arial" w:hAnsi="Arial" w:cs="Arial"/>
          <w:color w:val="000000"/>
        </w:rPr>
        <w:t xml:space="preserve"> </w:t>
      </w:r>
      <w:proofErr w:type="spellStart"/>
      <w:r w:rsidRPr="00A2211F">
        <w:rPr>
          <w:rFonts w:ascii="Arial" w:hAnsi="Arial" w:cs="Arial"/>
          <w:color w:val="000000"/>
        </w:rPr>
        <w:t>Wallet</w:t>
      </w:r>
      <w:proofErr w:type="spellEnd"/>
      <w:r w:rsidRPr="00A2211F">
        <w:rPr>
          <w:rFonts w:ascii="Arial" w:hAnsi="Arial" w:cs="Arial"/>
          <w:color w:val="000000"/>
        </w:rPr>
        <w:t xml:space="preserve"> – это любой онлайн-сервис, предлагающий услуги хранения </w:t>
      </w:r>
      <w:proofErr w:type="spellStart"/>
      <w:r w:rsidRPr="00A2211F">
        <w:rPr>
          <w:rFonts w:ascii="Arial" w:hAnsi="Arial" w:cs="Arial"/>
          <w:color w:val="000000"/>
        </w:rPr>
        <w:t>криптовалюты</w:t>
      </w:r>
      <w:proofErr w:type="spellEnd"/>
      <w:r w:rsidRPr="00A2211F">
        <w:rPr>
          <w:rFonts w:ascii="Arial" w:hAnsi="Arial" w:cs="Arial"/>
          <w:color w:val="000000"/>
        </w:rPr>
        <w:t>. Создать горячий кошелек можно как на бирже, так на специализированном сервисе, предоставляющем только кошелек.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 xml:space="preserve">Самым удобным вариантом является </w:t>
      </w:r>
      <w:proofErr w:type="spellStart"/>
      <w:r w:rsidRPr="00A2211F">
        <w:rPr>
          <w:rFonts w:ascii="Arial" w:hAnsi="Arial" w:cs="Arial"/>
          <w:color w:val="000000"/>
        </w:rPr>
        <w:t>криптобиржа</w:t>
      </w:r>
      <w:proofErr w:type="spellEnd"/>
      <w:r w:rsidRPr="00A2211F">
        <w:rPr>
          <w:rFonts w:ascii="Arial" w:hAnsi="Arial" w:cs="Arial"/>
          <w:color w:val="000000"/>
        </w:rPr>
        <w:t>, </w:t>
      </w:r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>обеспечивающая весь</w:t>
      </w:r>
      <w:r w:rsidRPr="00A2211F">
        <w:rPr>
          <w:rFonts w:ascii="Arial" w:hAnsi="Arial" w:cs="Arial"/>
          <w:color w:val="000000"/>
        </w:rPr>
        <w:t xml:space="preserve"> необходимый набор инструментов для повседневных операций с </w:t>
      </w:r>
      <w:proofErr w:type="spellStart"/>
      <w:r w:rsidRPr="00A2211F">
        <w:rPr>
          <w:rFonts w:ascii="Arial" w:hAnsi="Arial" w:cs="Arial"/>
          <w:color w:val="000000"/>
        </w:rPr>
        <w:t>криптовалютами</w:t>
      </w:r>
      <w:proofErr w:type="spellEnd"/>
      <w:r w:rsidRPr="00A2211F">
        <w:rPr>
          <w:rFonts w:ascii="Arial" w:hAnsi="Arial" w:cs="Arial"/>
          <w:color w:val="000000"/>
        </w:rPr>
        <w:t xml:space="preserve">. Поэтому для начала разберемся, как создать </w:t>
      </w:r>
      <w:proofErr w:type="spellStart"/>
      <w:r w:rsidRPr="00A2211F">
        <w:rPr>
          <w:rFonts w:ascii="Arial" w:hAnsi="Arial" w:cs="Arial"/>
          <w:color w:val="000000"/>
        </w:rPr>
        <w:t>hot</w:t>
      </w:r>
      <w:proofErr w:type="spellEnd"/>
      <w:r w:rsidRPr="00A2211F">
        <w:rPr>
          <w:rFonts w:ascii="Arial" w:hAnsi="Arial" w:cs="Arial"/>
          <w:color w:val="000000"/>
        </w:rPr>
        <w:t xml:space="preserve"> </w:t>
      </w:r>
      <w:proofErr w:type="spellStart"/>
      <w:r w:rsidRPr="00A2211F">
        <w:rPr>
          <w:rFonts w:ascii="Arial" w:hAnsi="Arial" w:cs="Arial"/>
          <w:color w:val="000000"/>
        </w:rPr>
        <w:t>wallet</w:t>
      </w:r>
      <w:proofErr w:type="spellEnd"/>
      <w:r w:rsidRPr="00A2211F">
        <w:rPr>
          <w:rFonts w:ascii="Arial" w:hAnsi="Arial" w:cs="Arial"/>
          <w:color w:val="000000"/>
        </w:rPr>
        <w:t xml:space="preserve"> на одной из популярных бирж, например, </w:t>
      </w:r>
      <w:proofErr w:type="spellStart"/>
      <w:r w:rsidRPr="00A2211F">
        <w:rPr>
          <w:rFonts w:ascii="Arial" w:hAnsi="Arial" w:cs="Arial"/>
          <w:color w:val="000000"/>
        </w:rPr>
        <w:t>Binance</w:t>
      </w:r>
      <w:proofErr w:type="spellEnd"/>
      <w:r w:rsidRPr="00A2211F">
        <w:rPr>
          <w:rFonts w:ascii="Arial" w:hAnsi="Arial" w:cs="Arial"/>
          <w:color w:val="000000"/>
        </w:rPr>
        <w:t>.</w:t>
      </w:r>
    </w:p>
    <w:p w:rsidR="00A2211F" w:rsidRPr="00A2211F" w:rsidRDefault="00A2211F" w:rsidP="00A2211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Посетите официальный сайт</w:t>
      </w:r>
      <w:r w:rsidRPr="00A2211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Binance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> и нажмите кнопку «Регистрация».</w:t>
      </w:r>
    </w:p>
    <w:p w:rsidR="00A2211F" w:rsidRPr="00A2211F" w:rsidRDefault="00A2211F" w:rsidP="00A2211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Заполните форму с указанием адреса электронной почты, пароля и ID пользователя, который вас пригласил (необязательно).</w:t>
      </w:r>
    </w:p>
    <w:p w:rsidR="00A2211F" w:rsidRPr="00A2211F" w:rsidRDefault="00A2211F" w:rsidP="00A2211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 xml:space="preserve">Активируйте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капчу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 xml:space="preserve"> и подтвердите регистрацию путем перехода по ссылке, отправленной на электронную почту.</w:t>
      </w:r>
    </w:p>
    <w:p w:rsidR="00A2211F" w:rsidRPr="00A2211F" w:rsidRDefault="00A2211F" w:rsidP="00A2211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Зайдите в свой аккаунт.</w:t>
      </w:r>
    </w:p>
    <w:p w:rsidR="00A2211F" w:rsidRPr="00A2211F" w:rsidRDefault="00A2211F" w:rsidP="00A2211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В разделе «Кошелек» на главной странице выберите пункт «Депозит».</w:t>
      </w:r>
    </w:p>
    <w:p w:rsidR="00A2211F" w:rsidRPr="00A2211F" w:rsidRDefault="00A2211F" w:rsidP="00A2211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 xml:space="preserve">В выпадающем списке необходимо выбрать валюту, например,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Биткоин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>.</w:t>
      </w:r>
    </w:p>
    <w:p w:rsidR="00A2211F" w:rsidRPr="00A2211F" w:rsidRDefault="00A2211F" w:rsidP="00A2211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 xml:space="preserve">На этом процесс создания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hot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wallet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Биткон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 xml:space="preserve"> завершен. В правом верхнем углу появится адрес кошелька, который можно использовать для транзакций.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>Еще один вариант – специализированные </w:t>
      </w:r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>сайты-кошельки</w:t>
      </w:r>
      <w:r w:rsidRPr="00A2211F">
        <w:rPr>
          <w:rFonts w:ascii="Arial" w:hAnsi="Arial" w:cs="Arial"/>
          <w:color w:val="000000"/>
        </w:rPr>
        <w:t>. Никакого программного обеспечения скачивать не нужно. Все действия происходят в онлайн-режиме. Рассмотрим процесс регистрации на примере</w:t>
      </w:r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> </w:t>
      </w:r>
      <w:proofErr w:type="spellStart"/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>BitGo</w:t>
      </w:r>
      <w:proofErr w:type="spellEnd"/>
      <w:r w:rsidRPr="00A2211F">
        <w:rPr>
          <w:rFonts w:ascii="Arial" w:hAnsi="Arial" w:cs="Arial"/>
          <w:color w:val="000000"/>
        </w:rPr>
        <w:t>:</w:t>
      </w:r>
    </w:p>
    <w:p w:rsidR="00A2211F" w:rsidRPr="00A2211F" w:rsidRDefault="00A2211F" w:rsidP="00A2211F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 xml:space="preserve">На официальном сайте нажмите кнопку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Sign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Up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>.</w:t>
      </w:r>
    </w:p>
    <w:p w:rsidR="00A2211F" w:rsidRPr="00A2211F" w:rsidRDefault="00A2211F" w:rsidP="00A2211F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Введите личные данные, запрашиваемые системой, а также подберите надежный пароль.</w:t>
      </w:r>
    </w:p>
    <w:p w:rsidR="00A2211F" w:rsidRPr="00A2211F" w:rsidRDefault="00A2211F" w:rsidP="00A2211F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На электронную почту придет активационная ссылка, по которой нужно перейти.</w:t>
      </w:r>
    </w:p>
    <w:p w:rsidR="00A2211F" w:rsidRPr="00A2211F" w:rsidRDefault="00A2211F" w:rsidP="00A2211F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 xml:space="preserve">Выберите подходящий способ защиты: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Fido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 xml:space="preserve"> U2F,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Yubikey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Google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Authenticator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>.</w:t>
      </w:r>
    </w:p>
    <w:p w:rsidR="00A2211F" w:rsidRPr="00A2211F" w:rsidRDefault="00A2211F" w:rsidP="00A2211F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По завершению процесса вы получите уникальный адрес электронного кошелька для совершения транзакций.</w:t>
      </w:r>
    </w:p>
    <w:p w:rsidR="00A2211F" w:rsidRPr="00A2211F" w:rsidRDefault="00A2211F" w:rsidP="00A2211F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При каждом входе учетную запись необходимо подтверждать путем введения кода из смс или персонального ключа.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 xml:space="preserve">Кошелек в виде приложения – еще одна доступная опция, подразумевающая скачивание приложения с сайта разработчика. К наиболее популярным сервисам относят </w:t>
      </w:r>
      <w:proofErr w:type="spellStart"/>
      <w:r w:rsidRPr="00A2211F">
        <w:rPr>
          <w:rFonts w:ascii="Arial" w:hAnsi="Arial" w:cs="Arial"/>
          <w:color w:val="000000"/>
        </w:rPr>
        <w:t>Exoduce</w:t>
      </w:r>
      <w:proofErr w:type="spellEnd"/>
      <w:r w:rsidRPr="00A2211F">
        <w:rPr>
          <w:rFonts w:ascii="Arial" w:hAnsi="Arial" w:cs="Arial"/>
          <w:color w:val="000000"/>
        </w:rPr>
        <w:t xml:space="preserve">, </w:t>
      </w:r>
      <w:proofErr w:type="spellStart"/>
      <w:r w:rsidRPr="00A2211F">
        <w:rPr>
          <w:rFonts w:ascii="Arial" w:hAnsi="Arial" w:cs="Arial"/>
          <w:color w:val="000000"/>
        </w:rPr>
        <w:t>Jaxx</w:t>
      </w:r>
      <w:proofErr w:type="spellEnd"/>
      <w:r w:rsidRPr="00A2211F">
        <w:rPr>
          <w:rFonts w:ascii="Arial" w:hAnsi="Arial" w:cs="Arial"/>
          <w:color w:val="000000"/>
        </w:rPr>
        <w:t xml:space="preserve">, </w:t>
      </w:r>
      <w:proofErr w:type="spellStart"/>
      <w:r w:rsidRPr="00A2211F">
        <w:rPr>
          <w:rFonts w:ascii="Arial" w:hAnsi="Arial" w:cs="Arial"/>
          <w:color w:val="000000"/>
        </w:rPr>
        <w:t>Blokchain</w:t>
      </w:r>
      <w:proofErr w:type="spellEnd"/>
      <w:r w:rsidRPr="00A2211F">
        <w:rPr>
          <w:rFonts w:ascii="Arial" w:hAnsi="Arial" w:cs="Arial"/>
          <w:color w:val="000000"/>
        </w:rPr>
        <w:t>. Это мультивалютные сервисы, которые можно </w:t>
      </w:r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 xml:space="preserve">использовать </w:t>
      </w:r>
      <w:r w:rsidRPr="00A2211F">
        <w:rPr>
          <w:rFonts w:ascii="Arial" w:hAnsi="Arial" w:cs="Arial"/>
          <w:color w:val="000000"/>
        </w:rPr>
        <w:t xml:space="preserve">как приложение для мобильного и ПК. Получить доступ к кошелькам при необходимости можно через веб-сайт. Для восстановления доступа используются </w:t>
      </w:r>
      <w:proofErr w:type="spellStart"/>
      <w:r w:rsidRPr="00A2211F">
        <w:rPr>
          <w:rFonts w:ascii="Arial" w:hAnsi="Arial" w:cs="Arial"/>
          <w:color w:val="000000"/>
        </w:rPr>
        <w:t>seed</w:t>
      </w:r>
      <w:proofErr w:type="spellEnd"/>
      <w:r w:rsidRPr="00A2211F">
        <w:rPr>
          <w:rFonts w:ascii="Arial" w:hAnsi="Arial" w:cs="Arial"/>
          <w:color w:val="000000"/>
        </w:rPr>
        <w:t xml:space="preserve">-фразы. Система позволяет произвести </w:t>
      </w:r>
      <w:proofErr w:type="spellStart"/>
      <w:r w:rsidRPr="00A2211F">
        <w:rPr>
          <w:rFonts w:ascii="Arial" w:hAnsi="Arial" w:cs="Arial"/>
          <w:color w:val="000000"/>
        </w:rPr>
        <w:t>backup</w:t>
      </w:r>
      <w:proofErr w:type="spellEnd"/>
      <w:r w:rsidRPr="00A2211F">
        <w:rPr>
          <w:rFonts w:ascii="Arial" w:hAnsi="Arial" w:cs="Arial"/>
          <w:color w:val="000000"/>
        </w:rPr>
        <w:t>.</w:t>
      </w:r>
    </w:p>
    <w:p w:rsidR="00A2211F" w:rsidRPr="00A2211F" w:rsidRDefault="00A2211F" w:rsidP="00A2211F">
      <w:pPr>
        <w:pStyle w:val="2"/>
        <w:shd w:val="clear" w:color="auto" w:fill="FFFFFF"/>
        <w:spacing w:before="360" w:after="120" w:line="42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Как создать холодный </w:t>
      </w:r>
      <w:proofErr w:type="spellStart"/>
      <w:r w:rsidRPr="00A2211F">
        <w:rPr>
          <w:rFonts w:ascii="Arial" w:hAnsi="Arial" w:cs="Arial"/>
          <w:b/>
          <w:bCs/>
          <w:color w:val="000000"/>
          <w:sz w:val="24"/>
          <w:szCs w:val="24"/>
        </w:rPr>
        <w:t>криптовалютный</w:t>
      </w:r>
      <w:proofErr w:type="spellEnd"/>
      <w:r w:rsidRPr="00A2211F">
        <w:rPr>
          <w:rFonts w:ascii="Arial" w:hAnsi="Arial" w:cs="Arial"/>
          <w:b/>
          <w:bCs/>
          <w:color w:val="000000"/>
          <w:sz w:val="24"/>
          <w:szCs w:val="24"/>
        </w:rPr>
        <w:t xml:space="preserve"> кошелек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 xml:space="preserve">Наиболее защищенным способом хранения </w:t>
      </w:r>
      <w:proofErr w:type="spellStart"/>
      <w:r w:rsidRPr="00A2211F">
        <w:rPr>
          <w:rFonts w:ascii="Arial" w:hAnsi="Arial" w:cs="Arial"/>
          <w:color w:val="000000"/>
        </w:rPr>
        <w:t>криптовалюты</w:t>
      </w:r>
      <w:proofErr w:type="spellEnd"/>
      <w:r w:rsidRPr="00A2211F">
        <w:rPr>
          <w:rFonts w:ascii="Arial" w:hAnsi="Arial" w:cs="Arial"/>
          <w:color w:val="000000"/>
        </w:rPr>
        <w:t xml:space="preserve"> эксперты считают аппаратные кошельки. Не было зарегистрировано ни одного случая кражи средств с такого кошелька. Программа и ключи содержатся на электронном устройстве, которое подключается к компьютеру только на момент использования. При утере </w:t>
      </w:r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>устройства</w:t>
      </w:r>
      <w:r w:rsidRPr="00A2211F">
        <w:rPr>
          <w:rFonts w:ascii="Arial" w:hAnsi="Arial" w:cs="Arial"/>
          <w:color w:val="000000"/>
        </w:rPr>
        <w:t> получить доступ к средствам можно путем покупки такого же девайса при условии, что вы помните пароль и секретную фразу. В противном случае восстановить доступ практически невозможно.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A2211F">
        <w:rPr>
          <w:rFonts w:ascii="Arial" w:hAnsi="Arial" w:cs="Arial"/>
          <w:color w:val="000000"/>
        </w:rPr>
        <w:t>KeepKey</w:t>
      </w:r>
      <w:proofErr w:type="spellEnd"/>
      <w:r w:rsidRPr="00A2211F">
        <w:rPr>
          <w:rFonts w:ascii="Arial" w:hAnsi="Arial" w:cs="Arial"/>
          <w:color w:val="000000"/>
        </w:rPr>
        <w:t xml:space="preserve">, </w:t>
      </w:r>
      <w:proofErr w:type="spellStart"/>
      <w:r w:rsidRPr="00A2211F">
        <w:rPr>
          <w:rFonts w:ascii="Arial" w:hAnsi="Arial" w:cs="Arial"/>
          <w:color w:val="000000"/>
        </w:rPr>
        <w:t>Trezor</w:t>
      </w:r>
      <w:proofErr w:type="spellEnd"/>
      <w:r w:rsidRPr="00A2211F">
        <w:rPr>
          <w:rFonts w:ascii="Arial" w:hAnsi="Arial" w:cs="Arial"/>
          <w:color w:val="000000"/>
        </w:rPr>
        <w:t xml:space="preserve">, </w:t>
      </w:r>
      <w:proofErr w:type="spellStart"/>
      <w:r w:rsidRPr="00A2211F">
        <w:rPr>
          <w:rFonts w:ascii="Arial" w:hAnsi="Arial" w:cs="Arial"/>
          <w:color w:val="000000"/>
        </w:rPr>
        <w:t>Ledger</w:t>
      </w:r>
      <w:proofErr w:type="spellEnd"/>
      <w:r w:rsidRPr="00A2211F">
        <w:rPr>
          <w:rFonts w:ascii="Arial" w:hAnsi="Arial" w:cs="Arial"/>
          <w:color w:val="000000"/>
        </w:rPr>
        <w:t xml:space="preserve"> </w:t>
      </w:r>
      <w:proofErr w:type="spellStart"/>
      <w:r w:rsidRPr="00A2211F">
        <w:rPr>
          <w:rFonts w:ascii="Arial" w:hAnsi="Arial" w:cs="Arial"/>
          <w:color w:val="000000"/>
        </w:rPr>
        <w:t>Nano</w:t>
      </w:r>
      <w:proofErr w:type="spellEnd"/>
      <w:r w:rsidRPr="00A2211F">
        <w:rPr>
          <w:rFonts w:ascii="Arial" w:hAnsi="Arial" w:cs="Arial"/>
          <w:color w:val="000000"/>
        </w:rPr>
        <w:t xml:space="preserve"> S – самые популярные аппаратные кошельки, которые взаимодействуют с любой операционной системой (</w:t>
      </w:r>
      <w:proofErr w:type="spellStart"/>
      <w:r w:rsidRPr="00A2211F">
        <w:rPr>
          <w:rFonts w:ascii="Arial" w:hAnsi="Arial" w:cs="Arial"/>
          <w:color w:val="000000"/>
        </w:rPr>
        <w:t>Windows</w:t>
      </w:r>
      <w:proofErr w:type="spellEnd"/>
      <w:r w:rsidRPr="00A2211F">
        <w:rPr>
          <w:rFonts w:ascii="Arial" w:hAnsi="Arial" w:cs="Arial"/>
          <w:color w:val="000000"/>
        </w:rPr>
        <w:t xml:space="preserve">, </w:t>
      </w:r>
      <w:proofErr w:type="spellStart"/>
      <w:r w:rsidRPr="00A2211F">
        <w:rPr>
          <w:rFonts w:ascii="Arial" w:hAnsi="Arial" w:cs="Arial"/>
          <w:color w:val="000000"/>
        </w:rPr>
        <w:t>Linux</w:t>
      </w:r>
      <w:proofErr w:type="spellEnd"/>
      <w:r w:rsidRPr="00A2211F">
        <w:rPr>
          <w:rFonts w:ascii="Arial" w:hAnsi="Arial" w:cs="Arial"/>
          <w:color w:val="000000"/>
        </w:rPr>
        <w:t xml:space="preserve">, </w:t>
      </w:r>
      <w:proofErr w:type="spellStart"/>
      <w:r w:rsidRPr="00A2211F">
        <w:rPr>
          <w:rFonts w:ascii="Arial" w:hAnsi="Arial" w:cs="Arial"/>
          <w:color w:val="000000"/>
        </w:rPr>
        <w:t>MacOS</w:t>
      </w:r>
      <w:proofErr w:type="spellEnd"/>
      <w:r w:rsidRPr="00A2211F">
        <w:rPr>
          <w:rFonts w:ascii="Arial" w:hAnsi="Arial" w:cs="Arial"/>
          <w:color w:val="000000"/>
        </w:rPr>
        <w:t xml:space="preserve">). Поддерживают несколько видов </w:t>
      </w:r>
      <w:proofErr w:type="spellStart"/>
      <w:r w:rsidRPr="00A2211F">
        <w:rPr>
          <w:rFonts w:ascii="Arial" w:hAnsi="Arial" w:cs="Arial"/>
          <w:color w:val="000000"/>
        </w:rPr>
        <w:t>криптовалют</w:t>
      </w:r>
      <w:proofErr w:type="spellEnd"/>
      <w:r w:rsidRPr="00A2211F">
        <w:rPr>
          <w:rFonts w:ascii="Arial" w:hAnsi="Arial" w:cs="Arial"/>
          <w:color w:val="000000"/>
        </w:rPr>
        <w:t xml:space="preserve">. Работают с наиболее популярными онлайн, </w:t>
      </w:r>
      <w:proofErr w:type="spellStart"/>
      <w:r w:rsidRPr="00A2211F">
        <w:rPr>
          <w:rFonts w:ascii="Arial" w:hAnsi="Arial" w:cs="Arial"/>
          <w:color w:val="000000"/>
        </w:rPr>
        <w:t>десктопными</w:t>
      </w:r>
      <w:proofErr w:type="spellEnd"/>
      <w:r w:rsidRPr="00A2211F">
        <w:rPr>
          <w:rFonts w:ascii="Arial" w:hAnsi="Arial" w:cs="Arial"/>
          <w:color w:val="000000"/>
        </w:rPr>
        <w:t xml:space="preserve"> и мобильными кошельками. </w:t>
      </w:r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>Стоимость</w:t>
      </w:r>
      <w:r w:rsidRPr="00A2211F">
        <w:rPr>
          <w:rFonts w:ascii="Arial" w:hAnsi="Arial" w:cs="Arial"/>
          <w:color w:val="000000"/>
        </w:rPr>
        <w:t> девайсов варьируется в пределах 100-400 долларов.</w:t>
      </w:r>
    </w:p>
    <w:p w:rsidR="00A2211F" w:rsidRPr="00A2211F" w:rsidRDefault="00A2211F" w:rsidP="00A2211F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>Процесс работы с аппаратным кошельком выглядит следующим образом:</w:t>
      </w:r>
    </w:p>
    <w:p w:rsidR="00A2211F" w:rsidRPr="00A2211F" w:rsidRDefault="00A2211F" w:rsidP="00A2211F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Устройство подключается к компьютеру.</w:t>
      </w:r>
    </w:p>
    <w:p w:rsidR="00A2211F" w:rsidRPr="00A2211F" w:rsidRDefault="00A2211F" w:rsidP="00A2211F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Пользователь авторизуется, используя ключи.</w:t>
      </w:r>
    </w:p>
    <w:p w:rsidR="00A2211F" w:rsidRPr="00A2211F" w:rsidRDefault="00A2211F" w:rsidP="00A2211F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 xml:space="preserve">Владелец осуществляет необходимые операции с </w:t>
      </w:r>
      <w:proofErr w:type="spellStart"/>
      <w:r w:rsidRPr="00A2211F">
        <w:rPr>
          <w:rFonts w:ascii="Arial" w:hAnsi="Arial" w:cs="Arial"/>
          <w:color w:val="000000"/>
          <w:sz w:val="24"/>
          <w:szCs w:val="24"/>
        </w:rPr>
        <w:t>криптовалютой</w:t>
      </w:r>
      <w:proofErr w:type="spellEnd"/>
      <w:r w:rsidRPr="00A2211F">
        <w:rPr>
          <w:rFonts w:ascii="Arial" w:hAnsi="Arial" w:cs="Arial"/>
          <w:color w:val="000000"/>
          <w:sz w:val="24"/>
          <w:szCs w:val="24"/>
        </w:rPr>
        <w:t>.</w:t>
      </w:r>
    </w:p>
    <w:p w:rsidR="00A2211F" w:rsidRPr="00A2211F" w:rsidRDefault="00A2211F" w:rsidP="00A2211F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211F">
        <w:rPr>
          <w:rFonts w:ascii="Arial" w:hAnsi="Arial" w:cs="Arial"/>
          <w:color w:val="000000"/>
          <w:sz w:val="24"/>
          <w:szCs w:val="24"/>
        </w:rPr>
        <w:t>Отключает девайс до следующего сеанса.</w:t>
      </w:r>
    </w:p>
    <w:p w:rsidR="00A2211F" w:rsidRPr="00A2211F" w:rsidRDefault="00A2211F" w:rsidP="00A22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2211F">
        <w:rPr>
          <w:rFonts w:ascii="Arial" w:hAnsi="Arial" w:cs="Arial"/>
          <w:color w:val="000000"/>
        </w:rPr>
        <w:t xml:space="preserve">Если вы только пробуете свои силы на рынке </w:t>
      </w:r>
      <w:proofErr w:type="spellStart"/>
      <w:r w:rsidRPr="00A2211F">
        <w:rPr>
          <w:rFonts w:ascii="Arial" w:hAnsi="Arial" w:cs="Arial"/>
          <w:color w:val="000000"/>
        </w:rPr>
        <w:t>криптовалют</w:t>
      </w:r>
      <w:proofErr w:type="spellEnd"/>
      <w:r w:rsidRPr="00A2211F">
        <w:rPr>
          <w:rFonts w:ascii="Arial" w:hAnsi="Arial" w:cs="Arial"/>
          <w:color w:val="000000"/>
        </w:rPr>
        <w:t xml:space="preserve">, воспользуйтесь советами экспертов </w:t>
      </w:r>
      <w:proofErr w:type="spellStart"/>
      <w:r w:rsidRPr="00A2211F">
        <w:rPr>
          <w:rFonts w:ascii="Arial" w:hAnsi="Arial" w:cs="Arial"/>
          <w:color w:val="000000"/>
        </w:rPr>
        <w:t>Merehead</w:t>
      </w:r>
      <w:proofErr w:type="spellEnd"/>
      <w:r w:rsidRPr="00A2211F">
        <w:rPr>
          <w:rFonts w:ascii="Arial" w:hAnsi="Arial" w:cs="Arial"/>
          <w:color w:val="000000"/>
        </w:rPr>
        <w:t>, чтобы создать подходящий </w:t>
      </w:r>
      <w:proofErr w:type="spellStart"/>
      <w:r w:rsidRPr="00A2211F">
        <w:rPr>
          <w:rFonts w:ascii="Arial" w:eastAsiaTheme="majorEastAsia" w:hAnsi="Arial" w:cs="Arial"/>
          <w:color w:val="000000"/>
          <w:bdr w:val="none" w:sz="0" w:space="0" w:color="auto" w:frame="1"/>
        </w:rPr>
        <w:t>криптокошелек</w:t>
      </w:r>
      <w:proofErr w:type="spellEnd"/>
      <w:r w:rsidRPr="00A2211F">
        <w:rPr>
          <w:rFonts w:ascii="Arial" w:hAnsi="Arial" w:cs="Arial"/>
          <w:color w:val="000000"/>
        </w:rPr>
        <w:t xml:space="preserve">. Вполне возможно, что в будущем вы станете владельцем собственной </w:t>
      </w:r>
      <w:proofErr w:type="spellStart"/>
      <w:r w:rsidRPr="00A2211F">
        <w:rPr>
          <w:rFonts w:ascii="Arial" w:hAnsi="Arial" w:cs="Arial"/>
          <w:color w:val="000000"/>
        </w:rPr>
        <w:t>криптовалютной</w:t>
      </w:r>
      <w:proofErr w:type="spellEnd"/>
      <w:r w:rsidRPr="00A2211F">
        <w:rPr>
          <w:rFonts w:ascii="Arial" w:hAnsi="Arial" w:cs="Arial"/>
          <w:color w:val="000000"/>
        </w:rPr>
        <w:t xml:space="preserve"> платформы, с разработкой которой вам помогут наши эксперты. А чтобы вы не сомневались в успехе своего проекта, специалисты </w:t>
      </w:r>
      <w:proofErr w:type="spellStart"/>
      <w:r w:rsidRPr="00A2211F">
        <w:rPr>
          <w:rFonts w:ascii="Arial" w:hAnsi="Arial" w:cs="Arial"/>
          <w:color w:val="000000"/>
        </w:rPr>
        <w:t>Marehead</w:t>
      </w:r>
      <w:proofErr w:type="spellEnd"/>
      <w:r w:rsidRPr="00A2211F">
        <w:rPr>
          <w:rFonts w:ascii="Arial" w:hAnsi="Arial" w:cs="Arial"/>
          <w:color w:val="000000"/>
        </w:rPr>
        <w:t xml:space="preserve"> готовы предоставить </w:t>
      </w:r>
      <w:proofErr w:type="spellStart"/>
      <w:r w:rsidRPr="00A2211F">
        <w:rPr>
          <w:rFonts w:ascii="Arial" w:hAnsi="Arial" w:cs="Arial"/>
          <w:color w:val="000000"/>
        </w:rPr>
        <w:t>Blockchain</w:t>
      </w:r>
      <w:proofErr w:type="spellEnd"/>
      <w:r w:rsidRPr="00A2211F">
        <w:rPr>
          <w:rFonts w:ascii="Arial" w:hAnsi="Arial" w:cs="Arial"/>
          <w:color w:val="000000"/>
        </w:rPr>
        <w:t xml:space="preserve"> консультацию уже сейчас.</w:t>
      </w:r>
    </w:p>
    <w:p w:rsidR="00A2211F" w:rsidRDefault="00A2211F">
      <w:bookmarkStart w:id="0" w:name="_GoBack"/>
      <w:bookmarkEnd w:id="0"/>
    </w:p>
    <w:sectPr w:rsidR="00A2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247"/>
    <w:multiLevelType w:val="multilevel"/>
    <w:tmpl w:val="6CA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34EC8"/>
    <w:multiLevelType w:val="multilevel"/>
    <w:tmpl w:val="1BD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91D5D"/>
    <w:multiLevelType w:val="multilevel"/>
    <w:tmpl w:val="77DE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1D0AEA"/>
    <w:multiLevelType w:val="multilevel"/>
    <w:tmpl w:val="C030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6D3A52"/>
    <w:multiLevelType w:val="multilevel"/>
    <w:tmpl w:val="16D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1F"/>
    <w:rsid w:val="008A6ADB"/>
    <w:rsid w:val="00A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F16E-407C-4316-9202-AA5F4F2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21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2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ehead.com/contact_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2022-05-23T19:12:00Z</dcterms:created>
  <dcterms:modified xsi:type="dcterms:W3CDTF">2022-05-23T19:15:00Z</dcterms:modified>
</cp:coreProperties>
</file>