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851" w:rsidRDefault="00682851">
      <w:r>
        <w:t xml:space="preserve">Кто такие нарциссы? </w:t>
      </w:r>
    </w:p>
    <w:p w:rsidR="00682851" w:rsidRDefault="00682851"/>
    <w:p w:rsidR="00682851" w:rsidRDefault="00682851">
      <w:r>
        <w:t xml:space="preserve">Нарциссы – это эгоистичный </w:t>
      </w:r>
      <w:proofErr w:type="spellStart"/>
      <w:r>
        <w:t>психотип</w:t>
      </w:r>
      <w:proofErr w:type="spellEnd"/>
      <w:r>
        <w:t xml:space="preserve"> человека, люди, страдающие нарциссическим расстройством личности. Нарциссическое расстройство личности – это расстройство, в основе которого лежит сильное чувство собственной важности, уникальности. Такие люди считают себя лучше всех, считают себя неповторимыми и идеальными. Но все это – маска, под которой скрывается неуверенный в себе человек. Нарциссы не выносят критики, замечаний. Если кто-то отказывается ими восхищаться, они способны устроить истерику. </w:t>
      </w:r>
    </w:p>
    <w:p w:rsidR="00682851" w:rsidRDefault="00682851"/>
    <w:p w:rsidR="00682851" w:rsidRDefault="00682851">
      <w:r>
        <w:t xml:space="preserve">Как распознать нарцисса? </w:t>
      </w:r>
    </w:p>
    <w:p w:rsidR="00682851" w:rsidRDefault="00682851">
      <w:r>
        <w:t>Существует 9 признаков нарциссического расстройства личности:</w:t>
      </w:r>
    </w:p>
    <w:p w:rsidR="00682851" w:rsidRDefault="00682851">
      <w:r>
        <w:t xml:space="preserve">1) Имеет сильное чувство собственной важности. Они требуют от людей, чтобы ими восхищались, преувеличивают свои таланты, ставят себя выше всех окружающих людей. </w:t>
      </w:r>
    </w:p>
    <w:p w:rsidR="00682851" w:rsidRDefault="00682851">
      <w:r>
        <w:t xml:space="preserve">2) Постоянно фантазирует о своих успехах, власти над всеми, о себе как об идеале. Уверен, что впереди его ждет только успех, лучшая жизнь. </w:t>
      </w:r>
    </w:p>
    <w:p w:rsidR="00682851" w:rsidRDefault="00682851">
      <w:r>
        <w:t xml:space="preserve">3) Считает себя уникальным, не похожим на других, важным человеком, которому нет равных. </w:t>
      </w:r>
    </w:p>
    <w:p w:rsidR="00682851" w:rsidRDefault="00682851">
      <w:r>
        <w:t xml:space="preserve">4) Требует постоянного внимания, восхищения, заинтересованности в нем. </w:t>
      </w:r>
    </w:p>
    <w:p w:rsidR="00682851" w:rsidRDefault="00682851">
      <w:r>
        <w:t xml:space="preserve">5) Считает, что ему все должны, что все обязаны выполнять его просьбы, указания. </w:t>
      </w:r>
    </w:p>
    <w:p w:rsidR="00682851" w:rsidRDefault="00682851">
      <w:r>
        <w:t xml:space="preserve">6) Для достижения своей цели использует окружающих людей. При этом не считает важным благодарить их. Если благодарит, то не искренне, а из принятых правил этикета. </w:t>
      </w:r>
    </w:p>
    <w:p w:rsidR="00682851" w:rsidRDefault="00682851">
      <w:r>
        <w:t xml:space="preserve">7) Почти не испытывает </w:t>
      </w:r>
      <w:proofErr w:type="spellStart"/>
      <w:r>
        <w:t>эмпатию</w:t>
      </w:r>
      <w:proofErr w:type="spellEnd"/>
      <w:r>
        <w:t xml:space="preserve">. Нарцисс может и не заметить, как причинил кому-то боль, продолжая это делать. </w:t>
      </w:r>
    </w:p>
    <w:p w:rsidR="00682851" w:rsidRDefault="00682851">
      <w:r>
        <w:t xml:space="preserve">8) Постоянно завидует другим людям и считает, что все завидуют ему. </w:t>
      </w:r>
    </w:p>
    <w:p w:rsidR="00682851" w:rsidRDefault="00682851">
      <w:r>
        <w:t xml:space="preserve">9) Высокомерный. Искренне считает себя лучше всех. В недостатках других людей видит возможность самоутвердиться. </w:t>
      </w:r>
    </w:p>
    <w:p w:rsidR="00682851" w:rsidRDefault="00682851"/>
    <w:p w:rsidR="00682851" w:rsidRDefault="00682851">
      <w:r>
        <w:t xml:space="preserve">Какие типы нарциссов существуют? </w:t>
      </w:r>
    </w:p>
    <w:p w:rsidR="00682851" w:rsidRDefault="00682851" w:rsidP="00682851">
      <w:pPr>
        <w:pStyle w:val="a3"/>
        <w:numPr>
          <w:ilvl w:val="0"/>
          <w:numId w:val="1"/>
        </w:numPr>
      </w:pPr>
      <w:r>
        <w:t xml:space="preserve">Классический нарцисс. </w:t>
      </w:r>
    </w:p>
    <w:p w:rsidR="00682851" w:rsidRDefault="00682851">
      <w:r>
        <w:t xml:space="preserve">Эксплуатирует других, ведет себя высокомерно, переоценивает все, что имеет, говорит только о себе, сильно обижается, если задето его чувство собственного достоинства, испытывает ко всем зависть, любит обсуждать недостатки других, перекладывает ответственность на окружающих, не переносит одиночество. </w:t>
      </w:r>
    </w:p>
    <w:p w:rsidR="00682851" w:rsidRDefault="00682851" w:rsidP="00682851">
      <w:pPr>
        <w:pStyle w:val="a3"/>
        <w:numPr>
          <w:ilvl w:val="0"/>
          <w:numId w:val="1"/>
        </w:numPr>
      </w:pPr>
      <w:r>
        <w:t xml:space="preserve">Депрессивный нарцисс. </w:t>
      </w:r>
    </w:p>
    <w:p w:rsidR="00682851" w:rsidRDefault="00682851">
      <w:r>
        <w:t xml:space="preserve">Всему миру показывает свое недовольство жизнью, считает себя ничтожным, постоянно грустит, имеет сниженное настроение, обесценивает похвалу, почти не имеет сил и энергии, настроен на неудачу, любит при помощи манипуляции внушать чувство вины. </w:t>
      </w:r>
    </w:p>
    <w:p w:rsidR="00682851" w:rsidRDefault="00682851" w:rsidP="00682851">
      <w:pPr>
        <w:pStyle w:val="a3"/>
        <w:numPr>
          <w:ilvl w:val="0"/>
          <w:numId w:val="1"/>
        </w:numPr>
      </w:pPr>
      <w:r>
        <w:t xml:space="preserve">Токсичный нарцисс. </w:t>
      </w:r>
    </w:p>
    <w:p w:rsidR="00682851" w:rsidRDefault="00682851">
      <w:r>
        <w:t xml:space="preserve">Холоден, замкнут, недоволен, старается подчинить себе других, легко обижается и злится, изменяет, лжет, не уважает чужие границы, демонстрирует контроль, манипулирует. </w:t>
      </w:r>
    </w:p>
    <w:p w:rsidR="00682851" w:rsidRDefault="00682851" w:rsidP="00682851">
      <w:pPr>
        <w:pStyle w:val="a3"/>
        <w:numPr>
          <w:ilvl w:val="0"/>
          <w:numId w:val="1"/>
        </w:numPr>
      </w:pPr>
      <w:r>
        <w:t xml:space="preserve">Социальный нарцисс. </w:t>
      </w:r>
    </w:p>
    <w:p w:rsidR="00682851" w:rsidRDefault="00682851">
      <w:r>
        <w:t xml:space="preserve">Участвует в социальных движениях, возглавляет партии, организации, уверен, что наделен экстрасенсорными способностями, уверен, что является спасителем судеб, живет в собственном мире с собственными законами, умеет быть </w:t>
      </w:r>
      <w:proofErr w:type="spellStart"/>
      <w:r>
        <w:t>харизматичным</w:t>
      </w:r>
      <w:proofErr w:type="spellEnd"/>
      <w:r>
        <w:t xml:space="preserve">, обаятельным, при непослушании оскорбляет и унижает других. </w:t>
      </w:r>
    </w:p>
    <w:p w:rsidR="00682851" w:rsidRDefault="00682851"/>
    <w:p w:rsidR="00682851" w:rsidRPr="00682851" w:rsidRDefault="00682851">
      <w:pPr>
        <w:rPr>
          <w:i/>
          <w:iCs/>
        </w:rPr>
      </w:pPr>
      <w:r w:rsidRPr="00682851">
        <w:rPr>
          <w:i/>
          <w:iCs/>
        </w:rPr>
        <w:t xml:space="preserve">Несмотря на то, что нарциссы считают себя важными персонами, внутри себя они не чувствуют такой значимости. Они постоянно переживают пустоту, страдают из-за того, что не могут создать близкие отношения, но стремятся к близости. Им в этом может помочь только психотерапевт. Необходимо разобрать причины и подобрать способы решения проблемы. В таком случае и человеку с нарциссическим расстройством личности, и окружающим будет жить легче и радостнее. </w:t>
      </w:r>
    </w:p>
    <w:sectPr w:rsidR="00682851" w:rsidRPr="0068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E1FE9"/>
    <w:multiLevelType w:val="hybridMultilevel"/>
    <w:tmpl w:val="445019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8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51"/>
    <w:rsid w:val="0068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7DAB8"/>
  <w15:chartTrackingRefBased/>
  <w15:docId w15:val="{E90CE888-2FF0-974C-8003-7A4A6A01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Капраренко</dc:creator>
  <cp:keywords/>
  <dc:description/>
  <cp:lastModifiedBy>Анастасия Капраренко</cp:lastModifiedBy>
  <cp:revision>2</cp:revision>
  <dcterms:created xsi:type="dcterms:W3CDTF">2023-02-21T11:19:00Z</dcterms:created>
  <dcterms:modified xsi:type="dcterms:W3CDTF">2023-02-21T11:19:00Z</dcterms:modified>
</cp:coreProperties>
</file>