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Овальные и круглые ковры в интерьере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 дизайну интерьера нужно подходить творчески. Не имея профессионального дизайнера под рукой, каждый может внести в атмосферу своего интерьера простые и интересные элементы. Игра цвета и форм (в разумном использовании) расставит нужные акценты.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современном интерьере — универсальный предмет дизайна.  Он создает не только теплую атмосферу уюта в доме, но и может стать отличным помощником в зонировании помещения. Многообразие форм и расцветок, ковровых покрытий представляет возможность для творчества. На смену монотипным квадратным и прямоугольным коврам, сейчас появились ковры разных геометрических форм и размеров.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Гармоничный интерьер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 мнению психологов, наличие в интерьере предметов с закругленными углами настраивает человека на умиротворенный лад.  В свою очередь, и опытные дизайнеры настаивают, что именно овальные или круглые ковры добавляют интерьеру гармонию. Их мнения совпадают. Круглые и овальные ковры в интерьере могут визуально сгладить все углы и добавить изысканности любому дизайну. Значит, если необходимо оживить чересчур строгую обстановку мебели, то округлые ковры станут отличным помощником в этом.  Круглые, так же как и овальные ковры смотрятся особенно легкими. Они моментально привлекают внимание особенностью формы, хоть и занимают меньше места, чем квадратные. При этом, овальный ковер в интерьере небольшой комнаты может зрительно увеличит пространство.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Овальные и круглые ковры в гостиной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Текстиль и ковровые покрытия в интерьере комнаты — это последние штрихи и в ее благоустройте. Подобрать правильный ковер не так уж просто. И как бы там не утверждали дизайнеры и психологи о гармонии, овальные и круглые ковры будут уместны не в каждом помещении.  Конечно, выбор большинства — это классические правильные формы, но существуют несколько приемов, с помощью которых можно круглые ковры гармонично вписать в интерьер.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Основная задача ковра в гостиной — создание дополнительного уюта как для хозяина, так и для гостей. Выбирая ковер для зала или гостиной, стоит учитывать цветовую гамму, габариты помещения и расставленную мебель. Для интерьера, ковер может рассматриваться в двух аспектах: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только как функциональный предмет;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как объект внимания.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для гостиной необходимо подбирать учитывая, как будет смотреться комната с тем или иным вариацией.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Если поставлена первая задача, то выбор цвета и текстуры должен сложен совпадать с мягкой мебелью. Таким приемом можно </w:t>
      </w:r>
      <w:r>
        <w:rPr>
          <w:rFonts w:ascii="Calibri" w:hAnsi="Calibri"/>
          <w:sz w:val="22"/>
          <w:szCs w:val="22"/>
          <w:lang w:val="ru-RU"/>
        </w:rPr>
        <w:t>совместить</w:t>
      </w:r>
      <w:r>
        <w:rPr>
          <w:rFonts w:ascii="Calibri" w:hAnsi="Calibri"/>
          <w:sz w:val="22"/>
          <w:szCs w:val="22"/>
        </w:rPr>
        <w:t xml:space="preserve"> ковер с другими предметами интерьера: подобрать под шторы, корпусную мебель, стены и т. д. В этом случае ковер будь то круглой или квадратной формы, расположенный по центру комнаты, визуально объединит в единое целое все детали интерьера.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Если же нужно решить вторую задачу, то выбор дизайна ковра должен контрастно отличаться от остального оформления. Особенно удачно это смотрится если все составляющие интерьера в тусклых тонах. Мягким ковровым покрытием можно добавить ярких красок и подчеркнуть его оригинальность. Множество моделей с современными рисунками и актуальными цветовыми решениями не ограничивают выбор.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Выбирая форму ковра нужно ориентироваться на размеры самого помещения, имеющейся мебель, а также на стилистику интерьера в целом. Дизайнеры советуют, для гармоничного вхождения округой геометрии на полу, ковер необходимо поддержать параллелью с другими кругами в интерьере. Для примера, круглым журнальным или обеденным столом, округлой мягкой мебелью. Отлично будет выглядеть овальный ковер в гостиной, вход в которой оформлен аркой, или присутствуют круглые колонны или иные "круги".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как способ зонирования помещения - еще один момент, в пользу круглых и овальных форм. Даже в небольшом помещении, где можно обойтись одним классическим ковром на всю площадь, добавив еще один небольшой ковер круглой формы, можно выделить часть интерьера. Например, положить его под кресло у окна или возле компьютерного стола у стены. Это создаст не только оригинальность, но и комфорт.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Круглые и овальные ковры интерьере спальни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Спальня – главное место для отдыха в квартире, поэтому она должна быть наиболее уютной и комфортной. Интерьер спальной комнаты должен быть уютным. Место где мы спим и пробуждаемся должно быть теплым и комфортным. Пара овальных прикроватных ковриков, расположенных по бокам кровать станут не только оригинальным дополнением к интерьеру, но и очень функциональными. Ведь как приятно, будет просыпаться утром и  становиться на мягкий и теплый ковер.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Интересным и оригинальным решением станет расположение большого круглого ковра под кроватью с широко выступающими из под нее краями. Этот прием сгладит угловатую форму мебели и добавит мягкости и юта. Также при помощи небольшого овального ковра можно зонально выделить место, например для туалетного столика.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Что касается цветовых решений, то действуют те же рекомендации, как и для гостиной.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Круглые ковры в детской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Ковер в интерьере детской комнаты – это необходимость. Он придает тепло и защищают от сильных ударов при падениях.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Ковры в детскую комнату представлены очень яркими и разнообразными решениями. Очень привлекательна детская тематика ковров с изображениями героев мультфильмов, зверей, цветов и т. д. Так например, в комнате для девочки, ковер с рисунком цветы будет ассоциироваться с цветочной поляной, а круглый ковер в форме и расцветки футбольного мяча, отлично, впишется в интерьер детской комнаты для мальчика.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Мест размещения ковров в детской множество. Необходимо только приглядеться к комнате: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около кроватки;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игровой зоне, где ковер круглой формы или в форме игрушки сумеет не только решить проблему с холодным полом, но и станет определенным смысловым акцентом и удобным местом для игр.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рабочей зоне ребенка, в которой небольшой круглый коврик идеально положить под столом, отделяя тем самым это место зонально.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Круглая форма ковровых покрытий выглядит очень красиво и изысканно. Благодаря этому родители зачастую приобретают в детскую комнату такой ковер. Оно удачно ложится на небольшие участки свободного от мебели мета в комнате, украшая ее. Ковер круглый – это не просто украшение комнаты, оно очень полезно в интерьере.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Уместно будет смотреться круглый ковер и на кухне, особенно если его расстелить под обеденным столом круглой формы.  Также в прихожей и ванной комнате будет уместным размещение небольших овальных ковров. Такая форма ковра в условиях, длинных и узких комнат поспособствует некоторому зрительному расширению пространства.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Состав ковровых покрытий будь то шерсть, акрил, или иное синтетическое волокно полностью зависит от располагаемого бюджета.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Круглый ковер для Вас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целом, овальные и круглые формы ковров могут стать помощником в непростом деле зрительной коррекции габаритов комнаты, расширяя ее. Такой способ зачастую применяется в интерьере профессиональными дизайнерами. И главное, всегда стремитесь заранее подумать, как будет выглядеть ковёр в комнате. Экспериментируйте, подбирайте различные решения ковров в интерьере. Возможно именно ковёр овальной или круглой формы будет наиболее удачным вариантом для Вас.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LibreOffice/5.2.0.4$Windows_x86 LibreOffice_project/066b007f5ebcc236395c7d282ba488bca6720265</Application>
  <Pages>2</Pages>
  <Words>986</Words>
  <Characters>6045</Characters>
  <CharactersWithSpaces>7011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2016-10-30T01:00:27Z</dcterms:created>
  <dc:creator/>
  <dc:description/>
  <dc:language>ru-RU</dc:language>
  <cp:lastModifiedBy/>
  <dcterms:modified xsi:type="dcterms:W3CDTF">2016-10-30T01:24:14Z</dcterms:modified>
  <cp:revision>1</cp:revision>
  <dc:subject/>
  <dc:title/>
</cp:coreProperties>
</file>